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5B74" w14:textId="77777777" w:rsidR="00A11E8F" w:rsidRPr="00D10598" w:rsidRDefault="009D493D" w:rsidP="00D10598">
      <w:pPr>
        <w:spacing w:after="120"/>
        <w:jc w:val="center"/>
        <w:rPr>
          <w:b/>
          <w:i/>
          <w:spacing w:val="-2"/>
          <w:sz w:val="48"/>
          <w:szCs w:val="48"/>
        </w:rPr>
      </w:pPr>
      <w:r w:rsidRPr="008A25C2">
        <w:rPr>
          <w:b/>
          <w:i/>
          <w:spacing w:val="-2"/>
          <w:sz w:val="48"/>
          <w:szCs w:val="48"/>
        </w:rPr>
        <w:t>Castles, Crowns and Chateaus</w:t>
      </w:r>
    </w:p>
    <w:p w14:paraId="4A034031" w14:textId="77777777" w:rsidR="003A65B8" w:rsidRPr="009F0B57" w:rsidRDefault="009F0B57" w:rsidP="003A65B8">
      <w:pPr>
        <w:tabs>
          <w:tab w:val="left" w:pos="9000"/>
        </w:tabs>
        <w:ind w:left="3150" w:right="-288" w:hanging="3780"/>
        <w:jc w:val="center"/>
        <w:rPr>
          <w:b/>
          <w:bCs/>
          <w:sz w:val="28"/>
          <w:szCs w:val="28"/>
        </w:rPr>
      </w:pPr>
      <w:r w:rsidRPr="009F0B57">
        <w:rPr>
          <w:b/>
          <w:bCs/>
          <w:sz w:val="28"/>
          <w:szCs w:val="28"/>
        </w:rPr>
        <w:t>DIVISION 2 – PHOTOGRAPHY</w:t>
      </w:r>
    </w:p>
    <w:p w14:paraId="79C2637A" w14:textId="77777777" w:rsidR="00AD1AA9" w:rsidRDefault="00AD1AA9" w:rsidP="00AD1AA9">
      <w:pPr>
        <w:pStyle w:val="NoSpacing"/>
        <w:rPr>
          <w:rFonts w:cs="Times New Roman"/>
          <w:b/>
          <w:sz w:val="18"/>
          <w:szCs w:val="18"/>
        </w:rPr>
      </w:pPr>
    </w:p>
    <w:p w14:paraId="316F2AB2"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The highest scoring blue ribbon photographs of each class will be eligible for the Photography Court of Honor.</w:t>
      </w:r>
      <w:r w:rsidR="00A11E8F" w:rsidRPr="009F0B57">
        <w:rPr>
          <w:rFonts w:ascii="Times New Roman" w:hAnsi="Times New Roman" w:cs="Times New Roman"/>
        </w:rPr>
        <w:t xml:space="preserve"> </w:t>
      </w:r>
    </w:p>
    <w:p w14:paraId="10C5AD62" w14:textId="77777777" w:rsidR="00AD1AA9" w:rsidRPr="009F0B57" w:rsidRDefault="00AD1AA9" w:rsidP="00AD1AA9">
      <w:pPr>
        <w:pStyle w:val="NoSpacing"/>
        <w:rPr>
          <w:rFonts w:ascii="Times New Roman" w:hAnsi="Times New Roman" w:cs="Times New Roman"/>
        </w:rPr>
      </w:pPr>
    </w:p>
    <w:p w14:paraId="0A993D5B"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Th</w:t>
      </w:r>
      <w:r w:rsidR="00C87FE6" w:rsidRPr="009F0B57">
        <w:rPr>
          <w:rFonts w:ascii="Times New Roman" w:hAnsi="Times New Roman" w:cs="Times New Roman"/>
        </w:rPr>
        <w:t>is</w:t>
      </w:r>
      <w:r w:rsidRPr="009F0B57">
        <w:rPr>
          <w:rFonts w:ascii="Times New Roman" w:hAnsi="Times New Roman" w:cs="Times New Roman"/>
        </w:rPr>
        <w:t xml:space="preserve"> show will be governed by the American Rose Society standard rules and guidelines for horticulture</w:t>
      </w:r>
      <w:r w:rsidR="00B136A2" w:rsidRPr="009F0B57">
        <w:rPr>
          <w:rFonts w:ascii="Times New Roman" w:hAnsi="Times New Roman" w:cs="Times New Roman"/>
        </w:rPr>
        <w:t>, arrangement design principles,</w:t>
      </w:r>
      <w:r w:rsidRPr="009F0B57">
        <w:rPr>
          <w:rFonts w:ascii="Times New Roman" w:hAnsi="Times New Roman" w:cs="Times New Roman"/>
        </w:rPr>
        <w:t xml:space="preserve"> and photography.</w:t>
      </w:r>
    </w:p>
    <w:p w14:paraId="33D37ABD" w14:textId="77777777" w:rsidR="00AD1AA9" w:rsidRPr="009F0B57" w:rsidRDefault="00AD1AA9" w:rsidP="00AD1AA9">
      <w:pPr>
        <w:pStyle w:val="NoSpacing"/>
        <w:rPr>
          <w:rFonts w:ascii="Times New Roman" w:hAnsi="Times New Roman" w:cs="Times New Roman"/>
        </w:rPr>
      </w:pPr>
    </w:p>
    <w:p w14:paraId="531884B8" w14:textId="77777777" w:rsidR="00AD1AA9" w:rsidRPr="005276F4" w:rsidRDefault="005276F4" w:rsidP="005276F4">
      <w:pPr>
        <w:jc w:val="center"/>
        <w:rPr>
          <w:sz w:val="24"/>
          <w:szCs w:val="24"/>
        </w:rPr>
      </w:pPr>
      <w:r w:rsidRPr="005276F4">
        <w:rPr>
          <w:b/>
          <w:sz w:val="24"/>
          <w:szCs w:val="24"/>
        </w:rPr>
        <w:t>PHOTOGRAPHY SHOW RULES</w:t>
      </w:r>
    </w:p>
    <w:p w14:paraId="6EA85B6F" w14:textId="77777777" w:rsidR="00AD1AA9" w:rsidRPr="009F0B57" w:rsidRDefault="00AD1AA9" w:rsidP="005276F4">
      <w:pPr>
        <w:rPr>
          <w:sz w:val="22"/>
          <w:szCs w:val="22"/>
        </w:rPr>
      </w:pPr>
      <w:r w:rsidRPr="009F0B57">
        <w:rPr>
          <w:bCs/>
          <w:sz w:val="22"/>
          <w:szCs w:val="22"/>
        </w:rPr>
        <w:t>1. Competition is open to a</w:t>
      </w:r>
      <w:r w:rsidRPr="009F0B57">
        <w:rPr>
          <w:sz w:val="22"/>
          <w:szCs w:val="22"/>
        </w:rPr>
        <w:t xml:space="preserve">nyone who </w:t>
      </w:r>
      <w:r w:rsidR="00C87FE6" w:rsidRPr="009F0B57">
        <w:rPr>
          <w:sz w:val="22"/>
          <w:szCs w:val="22"/>
        </w:rPr>
        <w:t xml:space="preserve">is </w:t>
      </w:r>
      <w:r w:rsidRPr="009F0B57">
        <w:rPr>
          <w:sz w:val="22"/>
          <w:szCs w:val="22"/>
        </w:rPr>
        <w:t>registered</w:t>
      </w:r>
      <w:r w:rsidR="00C87FE6" w:rsidRPr="009F0B57">
        <w:rPr>
          <w:sz w:val="22"/>
          <w:szCs w:val="22"/>
        </w:rPr>
        <w:t xml:space="preserve">, attending </w:t>
      </w:r>
      <w:r w:rsidRPr="009F0B57">
        <w:rPr>
          <w:sz w:val="22"/>
          <w:szCs w:val="22"/>
        </w:rPr>
        <w:t>this show</w:t>
      </w:r>
      <w:r w:rsidR="00C87FE6" w:rsidRPr="009F0B57">
        <w:rPr>
          <w:sz w:val="22"/>
          <w:szCs w:val="22"/>
        </w:rPr>
        <w:t xml:space="preserve"> and </w:t>
      </w:r>
      <w:r w:rsidRPr="009F0B57">
        <w:rPr>
          <w:sz w:val="22"/>
          <w:szCs w:val="22"/>
        </w:rPr>
        <w:t>has an</w:t>
      </w:r>
      <w:r w:rsidR="005276F4">
        <w:rPr>
          <w:sz w:val="22"/>
          <w:szCs w:val="22"/>
        </w:rPr>
        <w:t xml:space="preserve"> </w:t>
      </w:r>
      <w:r w:rsidR="00C87FE6" w:rsidRPr="009F0B57">
        <w:rPr>
          <w:sz w:val="22"/>
          <w:szCs w:val="22"/>
        </w:rPr>
        <w:t>e</w:t>
      </w:r>
      <w:r w:rsidRPr="009F0B57">
        <w:rPr>
          <w:sz w:val="22"/>
          <w:szCs w:val="22"/>
        </w:rPr>
        <w:t>xhibitor</w:t>
      </w:r>
      <w:r w:rsidR="00C87FE6" w:rsidRPr="009F0B57">
        <w:rPr>
          <w:sz w:val="22"/>
          <w:szCs w:val="22"/>
        </w:rPr>
        <w:t xml:space="preserve"> </w:t>
      </w:r>
      <w:r w:rsidR="007D0636" w:rsidRPr="009F0B57">
        <w:rPr>
          <w:sz w:val="22"/>
          <w:szCs w:val="22"/>
        </w:rPr>
        <w:t>n</w:t>
      </w:r>
      <w:r w:rsidRPr="009F0B57">
        <w:rPr>
          <w:sz w:val="22"/>
          <w:szCs w:val="22"/>
        </w:rPr>
        <w:t>umber</w:t>
      </w:r>
      <w:r w:rsidR="005276F4">
        <w:rPr>
          <w:sz w:val="22"/>
          <w:szCs w:val="22"/>
        </w:rPr>
        <w:t>. Junior</w:t>
      </w:r>
      <w:r w:rsidR="002D1679">
        <w:rPr>
          <w:sz w:val="22"/>
          <w:szCs w:val="22"/>
        </w:rPr>
        <w:t xml:space="preserve"> entries should have the letter J on the entry tag in lieu of an</w:t>
      </w:r>
      <w:r w:rsidR="007969C3">
        <w:rPr>
          <w:sz w:val="22"/>
          <w:szCs w:val="22"/>
        </w:rPr>
        <w:t xml:space="preserve"> exhibitor</w:t>
      </w:r>
      <w:r w:rsidR="002D1679">
        <w:rPr>
          <w:sz w:val="22"/>
          <w:szCs w:val="22"/>
        </w:rPr>
        <w:t>’s</w:t>
      </w:r>
      <w:r w:rsidR="007969C3">
        <w:rPr>
          <w:sz w:val="22"/>
          <w:szCs w:val="22"/>
        </w:rPr>
        <w:t xml:space="preserve"> number. </w:t>
      </w:r>
      <w:r w:rsidRPr="009F0B57">
        <w:rPr>
          <w:sz w:val="22"/>
          <w:szCs w:val="22"/>
        </w:rPr>
        <w:t>Exhibitors need not be a member of any rose society</w:t>
      </w:r>
      <w:r w:rsidR="00C87FE6" w:rsidRPr="009F0B57">
        <w:rPr>
          <w:sz w:val="22"/>
          <w:szCs w:val="22"/>
        </w:rPr>
        <w:t>.</w:t>
      </w:r>
    </w:p>
    <w:p w14:paraId="4BC8B44C" w14:textId="77777777" w:rsidR="00955118" w:rsidRPr="009F0B57" w:rsidRDefault="00955118" w:rsidP="00955118">
      <w:pPr>
        <w:pStyle w:val="NoSpacing"/>
        <w:rPr>
          <w:rFonts w:ascii="Times New Roman" w:hAnsi="Times New Roman" w:cs="Times New Roman"/>
        </w:rPr>
      </w:pPr>
    </w:p>
    <w:p w14:paraId="6DB9B4ED"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2. </w:t>
      </w:r>
      <w:r w:rsidR="00C87FE6" w:rsidRPr="009F0B57">
        <w:rPr>
          <w:rFonts w:ascii="Times New Roman" w:hAnsi="Times New Roman" w:cs="Times New Roman"/>
        </w:rPr>
        <w:t>The entry tag should be filled out</w:t>
      </w:r>
      <w:r w:rsidRPr="009F0B57">
        <w:rPr>
          <w:rFonts w:ascii="Times New Roman" w:hAnsi="Times New Roman" w:cs="Times New Roman"/>
        </w:rPr>
        <w:t xml:space="preserve"> as follows: S</w:t>
      </w:r>
      <w:r w:rsidR="00C87FE6" w:rsidRPr="009F0B57">
        <w:rPr>
          <w:rFonts w:ascii="Times New Roman" w:hAnsi="Times New Roman" w:cs="Times New Roman"/>
        </w:rPr>
        <w:t>ection,</w:t>
      </w:r>
      <w:r w:rsidRPr="009F0B57">
        <w:rPr>
          <w:rFonts w:ascii="Times New Roman" w:hAnsi="Times New Roman" w:cs="Times New Roman"/>
        </w:rPr>
        <w:t xml:space="preserve"> C</w:t>
      </w:r>
      <w:r w:rsidR="00C87FE6" w:rsidRPr="009F0B57">
        <w:rPr>
          <w:rFonts w:ascii="Times New Roman" w:hAnsi="Times New Roman" w:cs="Times New Roman"/>
        </w:rPr>
        <w:t>lass, rose variety (if required),</w:t>
      </w:r>
    </w:p>
    <w:p w14:paraId="085EE8D4"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    </w:t>
      </w:r>
      <w:r w:rsidR="00C87FE6" w:rsidRPr="009F0B57">
        <w:rPr>
          <w:rFonts w:ascii="Times New Roman" w:hAnsi="Times New Roman" w:cs="Times New Roman"/>
        </w:rPr>
        <w:t>exhibitor’s name and exhibitor number</w:t>
      </w:r>
      <w:r w:rsidRPr="009F0B57">
        <w:rPr>
          <w:rFonts w:ascii="Times New Roman" w:hAnsi="Times New Roman" w:cs="Times New Roman"/>
        </w:rPr>
        <w:t>. U</w:t>
      </w:r>
      <w:r w:rsidR="00C87FE6" w:rsidRPr="009F0B57">
        <w:rPr>
          <w:rFonts w:ascii="Times New Roman" w:hAnsi="Times New Roman" w:cs="Times New Roman"/>
        </w:rPr>
        <w:t>se of name/address labels</w:t>
      </w:r>
      <w:r w:rsidRPr="009F0B57">
        <w:rPr>
          <w:rFonts w:ascii="Times New Roman" w:hAnsi="Times New Roman" w:cs="Times New Roman"/>
        </w:rPr>
        <w:t xml:space="preserve"> </w:t>
      </w:r>
      <w:r w:rsidR="00C87FE6" w:rsidRPr="009F0B57">
        <w:rPr>
          <w:rFonts w:ascii="Times New Roman" w:hAnsi="Times New Roman" w:cs="Times New Roman"/>
        </w:rPr>
        <w:t>on both</w:t>
      </w:r>
    </w:p>
    <w:p w14:paraId="3C16C2BD"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   </w:t>
      </w:r>
      <w:r w:rsidR="00C87FE6" w:rsidRPr="009F0B57">
        <w:rPr>
          <w:rFonts w:ascii="Times New Roman" w:hAnsi="Times New Roman" w:cs="Times New Roman"/>
        </w:rPr>
        <w:t xml:space="preserve"> portions o</w:t>
      </w:r>
      <w:r w:rsidRPr="009F0B57">
        <w:rPr>
          <w:rFonts w:ascii="Times New Roman" w:hAnsi="Times New Roman" w:cs="Times New Roman"/>
        </w:rPr>
        <w:t xml:space="preserve">f the entry tag is acceptable. Also </w:t>
      </w:r>
      <w:r w:rsidR="00C87FE6" w:rsidRPr="009F0B57">
        <w:rPr>
          <w:rFonts w:ascii="Times New Roman" w:hAnsi="Times New Roman" w:cs="Times New Roman"/>
        </w:rPr>
        <w:t>label</w:t>
      </w:r>
      <w:r w:rsidRPr="009F0B57">
        <w:rPr>
          <w:rFonts w:ascii="Times New Roman" w:hAnsi="Times New Roman" w:cs="Times New Roman"/>
        </w:rPr>
        <w:t xml:space="preserve"> </w:t>
      </w:r>
      <w:r w:rsidR="00C87FE6" w:rsidRPr="009F0B57">
        <w:rPr>
          <w:rFonts w:ascii="Times New Roman" w:hAnsi="Times New Roman" w:cs="Times New Roman"/>
        </w:rPr>
        <w:t>the back of</w:t>
      </w:r>
      <w:r w:rsidRPr="009F0B57">
        <w:rPr>
          <w:rFonts w:ascii="Times New Roman" w:hAnsi="Times New Roman" w:cs="Times New Roman"/>
        </w:rPr>
        <w:t xml:space="preserve"> </w:t>
      </w:r>
      <w:r w:rsidR="00C87FE6" w:rsidRPr="009F0B57">
        <w:rPr>
          <w:rFonts w:ascii="Times New Roman" w:hAnsi="Times New Roman" w:cs="Times New Roman"/>
        </w:rPr>
        <w:t>each photograph with</w:t>
      </w:r>
    </w:p>
    <w:p w14:paraId="5039AF91"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   </w:t>
      </w:r>
      <w:r w:rsidR="00C87FE6" w:rsidRPr="009F0B57">
        <w:rPr>
          <w:rFonts w:ascii="Times New Roman" w:hAnsi="Times New Roman" w:cs="Times New Roman"/>
        </w:rPr>
        <w:t xml:space="preserve"> the</w:t>
      </w:r>
      <w:r w:rsidRPr="009F0B57">
        <w:rPr>
          <w:rFonts w:ascii="Times New Roman" w:hAnsi="Times New Roman" w:cs="Times New Roman"/>
        </w:rPr>
        <w:t xml:space="preserve"> exhibitor’s</w:t>
      </w:r>
      <w:r w:rsidR="00C87FE6" w:rsidRPr="009F0B57">
        <w:rPr>
          <w:rFonts w:ascii="Times New Roman" w:hAnsi="Times New Roman" w:cs="Times New Roman"/>
        </w:rPr>
        <w:t xml:space="preserve"> </w:t>
      </w:r>
      <w:r w:rsidRPr="009F0B57">
        <w:rPr>
          <w:rFonts w:ascii="Times New Roman" w:hAnsi="Times New Roman" w:cs="Times New Roman"/>
        </w:rPr>
        <w:t xml:space="preserve">name/address. </w:t>
      </w:r>
    </w:p>
    <w:p w14:paraId="50111E86" w14:textId="77777777" w:rsidR="00955118" w:rsidRPr="009F0B57" w:rsidRDefault="00955118" w:rsidP="00955118">
      <w:pPr>
        <w:pStyle w:val="NoSpacing"/>
        <w:rPr>
          <w:rFonts w:ascii="Times New Roman" w:hAnsi="Times New Roman" w:cs="Times New Roman"/>
        </w:rPr>
      </w:pPr>
    </w:p>
    <w:p w14:paraId="3BCCD425"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3. Exhibitors are to clip their entry tags (using the smallest size </w:t>
      </w:r>
      <w:r w:rsidR="00A22FA3" w:rsidRPr="009F0B57">
        <w:rPr>
          <w:rFonts w:ascii="Times New Roman" w:hAnsi="Times New Roman" w:cs="Times New Roman"/>
        </w:rPr>
        <w:t xml:space="preserve">entry </w:t>
      </w:r>
      <w:r w:rsidRPr="009F0B57">
        <w:rPr>
          <w:rFonts w:ascii="Times New Roman" w:hAnsi="Times New Roman" w:cs="Times New Roman"/>
        </w:rPr>
        <w:t>tag) on the</w:t>
      </w:r>
    </w:p>
    <w:p w14:paraId="3BF364A3" w14:textId="77777777" w:rsidR="00955118" w:rsidRPr="009F0B57" w:rsidRDefault="00955118" w:rsidP="00955118">
      <w:pPr>
        <w:pStyle w:val="NoSpacing"/>
        <w:rPr>
          <w:rFonts w:ascii="Times New Roman" w:hAnsi="Times New Roman" w:cs="Times New Roman"/>
        </w:rPr>
      </w:pPr>
      <w:r w:rsidRPr="009F0B57">
        <w:rPr>
          <w:rFonts w:ascii="Times New Roman" w:hAnsi="Times New Roman" w:cs="Times New Roman"/>
        </w:rPr>
        <w:t xml:space="preserve">    </w:t>
      </w:r>
      <w:r w:rsidR="00431CB7" w:rsidRPr="009F0B57">
        <w:rPr>
          <w:rFonts w:ascii="Times New Roman" w:hAnsi="Times New Roman" w:cs="Times New Roman"/>
        </w:rPr>
        <w:t>u</w:t>
      </w:r>
      <w:r w:rsidRPr="009F0B57">
        <w:rPr>
          <w:rFonts w:ascii="Times New Roman" w:hAnsi="Times New Roman" w:cs="Times New Roman"/>
        </w:rPr>
        <w:t>pper</w:t>
      </w:r>
      <w:r w:rsidR="009B2439" w:rsidRPr="009F0B57">
        <w:rPr>
          <w:rFonts w:ascii="Times New Roman" w:hAnsi="Times New Roman" w:cs="Times New Roman"/>
        </w:rPr>
        <w:t>-</w:t>
      </w:r>
      <w:r w:rsidRPr="009F0B57">
        <w:rPr>
          <w:rFonts w:ascii="Times New Roman" w:hAnsi="Times New Roman" w:cs="Times New Roman"/>
        </w:rPr>
        <w:t>right</w:t>
      </w:r>
      <w:r w:rsidR="009B2439" w:rsidRPr="009F0B57">
        <w:rPr>
          <w:rFonts w:ascii="Times New Roman" w:hAnsi="Times New Roman" w:cs="Times New Roman"/>
        </w:rPr>
        <w:t xml:space="preserve"> </w:t>
      </w:r>
      <w:r w:rsidRPr="009F0B57">
        <w:rPr>
          <w:rFonts w:ascii="Times New Roman" w:hAnsi="Times New Roman" w:cs="Times New Roman"/>
        </w:rPr>
        <w:t>hand corner of their entry and place their photographs in the designated</w:t>
      </w:r>
    </w:p>
    <w:p w14:paraId="036888DA" w14:textId="77777777" w:rsidR="00C87FE6" w:rsidRPr="009F0B57" w:rsidRDefault="00955118" w:rsidP="00955118">
      <w:pPr>
        <w:rPr>
          <w:sz w:val="22"/>
          <w:szCs w:val="22"/>
        </w:rPr>
      </w:pPr>
      <w:r w:rsidRPr="009F0B57">
        <w:rPr>
          <w:sz w:val="22"/>
          <w:szCs w:val="22"/>
        </w:rPr>
        <w:t xml:space="preserve">    show area.  </w:t>
      </w:r>
    </w:p>
    <w:p w14:paraId="5C56B92F" w14:textId="77777777" w:rsidR="00C87FE6" w:rsidRPr="009F0B57" w:rsidRDefault="00C87FE6" w:rsidP="00C87FE6">
      <w:pPr>
        <w:pStyle w:val="NoSpacing"/>
        <w:rPr>
          <w:rFonts w:ascii="Times New Roman" w:hAnsi="Times New Roman" w:cs="Times New Roman"/>
        </w:rPr>
      </w:pPr>
    </w:p>
    <w:p w14:paraId="060B1D70" w14:textId="77777777" w:rsidR="00AD1AA9" w:rsidRPr="009F0B57" w:rsidRDefault="00431CB7" w:rsidP="00AD1AA9">
      <w:pPr>
        <w:pStyle w:val="NoSpacing"/>
        <w:rPr>
          <w:rFonts w:ascii="Times New Roman" w:hAnsi="Times New Roman" w:cs="Times New Roman"/>
        </w:rPr>
      </w:pPr>
      <w:r w:rsidRPr="009F0B57">
        <w:rPr>
          <w:rFonts w:ascii="Times New Roman" w:hAnsi="Times New Roman" w:cs="Times New Roman"/>
        </w:rPr>
        <w:t>4</w:t>
      </w:r>
      <w:r w:rsidR="00C87FE6" w:rsidRPr="009F0B57">
        <w:rPr>
          <w:rFonts w:ascii="Times New Roman" w:hAnsi="Times New Roman" w:cs="Times New Roman"/>
        </w:rPr>
        <w:t xml:space="preserve">. </w:t>
      </w:r>
      <w:r w:rsidR="00AD1AA9" w:rsidRPr="009F0B57">
        <w:rPr>
          <w:rFonts w:ascii="Times New Roman" w:hAnsi="Times New Roman" w:cs="Times New Roman"/>
        </w:rPr>
        <w:t>All roses shown in the photographic entries must have been grown in an outdoor</w:t>
      </w:r>
    </w:p>
    <w:p w14:paraId="73751199"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    garden.</w:t>
      </w:r>
    </w:p>
    <w:p w14:paraId="6D311876" w14:textId="77777777" w:rsidR="00AD1AA9" w:rsidRPr="009F0B57" w:rsidRDefault="00AD1AA9" w:rsidP="00AD1AA9">
      <w:pPr>
        <w:pStyle w:val="NoSpacing"/>
        <w:rPr>
          <w:rFonts w:ascii="Times New Roman" w:hAnsi="Times New Roman" w:cs="Times New Roman"/>
        </w:rPr>
      </w:pPr>
    </w:p>
    <w:p w14:paraId="0F8446B4" w14:textId="77777777" w:rsidR="00AD1AA9" w:rsidRPr="009F0B57" w:rsidRDefault="00431CB7" w:rsidP="00AD1AA9">
      <w:pPr>
        <w:pStyle w:val="NoSpacing"/>
        <w:rPr>
          <w:rFonts w:ascii="Times New Roman" w:hAnsi="Times New Roman" w:cs="Times New Roman"/>
          <w:bCs/>
        </w:rPr>
      </w:pPr>
      <w:r w:rsidRPr="009F0B57">
        <w:rPr>
          <w:rFonts w:ascii="Times New Roman" w:hAnsi="Times New Roman" w:cs="Times New Roman"/>
        </w:rPr>
        <w:t>5</w:t>
      </w:r>
      <w:r w:rsidR="00AD1AA9" w:rsidRPr="009F0B57">
        <w:rPr>
          <w:rFonts w:ascii="Times New Roman" w:hAnsi="Times New Roman" w:cs="Times New Roman"/>
        </w:rPr>
        <w:t xml:space="preserve">. Entries </w:t>
      </w:r>
      <w:r w:rsidR="00AD1AA9" w:rsidRPr="009F0B57">
        <w:rPr>
          <w:rFonts w:ascii="Times New Roman" w:hAnsi="Times New Roman" w:cs="Times New Roman"/>
          <w:bCs/>
        </w:rPr>
        <w:t xml:space="preserve">must be placed no later than </w:t>
      </w:r>
      <w:r w:rsidRPr="009F0B57">
        <w:rPr>
          <w:rFonts w:ascii="Times New Roman" w:hAnsi="Times New Roman" w:cs="Times New Roman"/>
          <w:bCs/>
        </w:rPr>
        <w:t>9</w:t>
      </w:r>
      <w:r w:rsidR="003A65B8" w:rsidRPr="009F0B57">
        <w:rPr>
          <w:rFonts w:ascii="Times New Roman" w:hAnsi="Times New Roman" w:cs="Times New Roman"/>
          <w:bCs/>
        </w:rPr>
        <w:t>:45</w:t>
      </w:r>
      <w:r w:rsidR="00AD1AA9" w:rsidRPr="009F0B57">
        <w:rPr>
          <w:rFonts w:ascii="Times New Roman" w:hAnsi="Times New Roman" w:cs="Times New Roman"/>
          <w:bCs/>
        </w:rPr>
        <w:t xml:space="preserve"> a.m., Saturday, </w:t>
      </w:r>
      <w:r w:rsidR="00955118" w:rsidRPr="009F0B57">
        <w:rPr>
          <w:rFonts w:ascii="Times New Roman" w:hAnsi="Times New Roman" w:cs="Times New Roman"/>
          <w:bCs/>
        </w:rPr>
        <w:t>September 9th</w:t>
      </w:r>
      <w:r w:rsidR="00AD1AA9" w:rsidRPr="009F0B57">
        <w:rPr>
          <w:rFonts w:ascii="Times New Roman" w:hAnsi="Times New Roman" w:cs="Times New Roman"/>
          <w:bCs/>
        </w:rPr>
        <w:t>, 2023.</w:t>
      </w:r>
    </w:p>
    <w:p w14:paraId="60992727"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bCs/>
        </w:rPr>
        <w:t xml:space="preserve"> </w:t>
      </w:r>
      <w:r w:rsidRPr="009F0B57">
        <w:rPr>
          <w:rFonts w:ascii="Times New Roman" w:hAnsi="Times New Roman" w:cs="Times New Roman"/>
        </w:rPr>
        <w:t xml:space="preserve">  </w:t>
      </w:r>
      <w:r w:rsidR="00431CB7" w:rsidRPr="009F0B57">
        <w:rPr>
          <w:rFonts w:ascii="Times New Roman" w:hAnsi="Times New Roman" w:cs="Times New Roman"/>
        </w:rPr>
        <w:t xml:space="preserve"> </w:t>
      </w:r>
      <w:r w:rsidR="002D1679">
        <w:rPr>
          <w:rFonts w:ascii="Times New Roman" w:hAnsi="Times New Roman" w:cs="Times New Roman"/>
        </w:rPr>
        <w:t>Judging will begin at</w:t>
      </w:r>
      <w:r w:rsidRPr="009F0B57">
        <w:rPr>
          <w:rFonts w:ascii="Times New Roman" w:hAnsi="Times New Roman" w:cs="Times New Roman"/>
        </w:rPr>
        <w:t xml:space="preserve"> </w:t>
      </w:r>
      <w:r w:rsidR="00431CB7" w:rsidRPr="009F0B57">
        <w:rPr>
          <w:rFonts w:ascii="Times New Roman" w:hAnsi="Times New Roman" w:cs="Times New Roman"/>
        </w:rPr>
        <w:t xml:space="preserve">10 </w:t>
      </w:r>
      <w:r w:rsidRPr="009F0B57">
        <w:rPr>
          <w:rFonts w:ascii="Times New Roman" w:hAnsi="Times New Roman" w:cs="Times New Roman"/>
        </w:rPr>
        <w:t>a.m. The show will be open to the public at 1 p.m.</w:t>
      </w:r>
    </w:p>
    <w:p w14:paraId="6E7FF31C" w14:textId="77777777" w:rsidR="00AD1AA9" w:rsidRPr="009F0B57" w:rsidRDefault="00AD1AA9" w:rsidP="00AD1AA9">
      <w:pPr>
        <w:pStyle w:val="NoSpacing"/>
        <w:rPr>
          <w:rFonts w:ascii="Times New Roman" w:hAnsi="Times New Roman" w:cs="Times New Roman"/>
        </w:rPr>
      </w:pPr>
    </w:p>
    <w:p w14:paraId="3D9E613F"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    The exhibitor must retrieve their photos after 4:30 p.m. at the close of the show. </w:t>
      </w:r>
    </w:p>
    <w:p w14:paraId="00059345"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    If not retrieved, the photos will become the property of </w:t>
      </w:r>
      <w:r w:rsidR="00A22FA3" w:rsidRPr="009F0B57">
        <w:rPr>
          <w:rFonts w:ascii="Times New Roman" w:hAnsi="Times New Roman" w:cs="Times New Roman"/>
        </w:rPr>
        <w:t xml:space="preserve">the </w:t>
      </w:r>
      <w:r w:rsidR="00955118" w:rsidRPr="009F0B57">
        <w:rPr>
          <w:rFonts w:ascii="Times New Roman" w:hAnsi="Times New Roman" w:cs="Times New Roman"/>
        </w:rPr>
        <w:t>NCD</w:t>
      </w:r>
      <w:r w:rsidRPr="009F0B57">
        <w:rPr>
          <w:rFonts w:ascii="Times New Roman" w:hAnsi="Times New Roman" w:cs="Times New Roman"/>
        </w:rPr>
        <w:t>.</w:t>
      </w:r>
    </w:p>
    <w:p w14:paraId="70EF6853" w14:textId="77777777" w:rsidR="00AD1AA9" w:rsidRPr="009F0B57" w:rsidRDefault="00AD1AA9" w:rsidP="00AD1AA9">
      <w:pPr>
        <w:pStyle w:val="ListParagraph"/>
        <w:ind w:left="360"/>
        <w:rPr>
          <w:sz w:val="22"/>
          <w:szCs w:val="22"/>
        </w:rPr>
      </w:pPr>
    </w:p>
    <w:p w14:paraId="2B822314" w14:textId="77777777" w:rsidR="00AD1AA9" w:rsidRPr="009F0B57" w:rsidRDefault="00431CB7" w:rsidP="00AD1AA9">
      <w:pPr>
        <w:rPr>
          <w:sz w:val="22"/>
          <w:szCs w:val="22"/>
        </w:rPr>
      </w:pPr>
      <w:r w:rsidRPr="009F0B57">
        <w:rPr>
          <w:bCs/>
          <w:sz w:val="22"/>
          <w:szCs w:val="22"/>
        </w:rPr>
        <w:t>6</w:t>
      </w:r>
      <w:r w:rsidR="00AD1AA9" w:rsidRPr="009F0B57">
        <w:rPr>
          <w:bCs/>
          <w:sz w:val="22"/>
          <w:szCs w:val="22"/>
        </w:rPr>
        <w:t xml:space="preserve">. </w:t>
      </w:r>
      <w:r w:rsidR="00AD1AA9" w:rsidRPr="009F0B57">
        <w:rPr>
          <w:sz w:val="22"/>
          <w:szCs w:val="22"/>
        </w:rPr>
        <w:t xml:space="preserve">Exhibitors may enter </w:t>
      </w:r>
      <w:r w:rsidRPr="009F0B57">
        <w:rPr>
          <w:sz w:val="22"/>
          <w:szCs w:val="22"/>
        </w:rPr>
        <w:t xml:space="preserve">up to </w:t>
      </w:r>
      <w:r w:rsidR="00955118" w:rsidRPr="009F0B57">
        <w:rPr>
          <w:sz w:val="22"/>
          <w:szCs w:val="22"/>
        </w:rPr>
        <w:t>two (2)</w:t>
      </w:r>
      <w:r w:rsidR="00AD1AA9" w:rsidRPr="009F0B57">
        <w:rPr>
          <w:sz w:val="22"/>
          <w:szCs w:val="22"/>
        </w:rPr>
        <w:t xml:space="preserve"> photographs in any class in which they are eligible,</w:t>
      </w:r>
    </w:p>
    <w:p w14:paraId="3A887F52" w14:textId="77777777" w:rsidR="00431CB7" w:rsidRPr="009F0B57" w:rsidRDefault="00AD1AA9" w:rsidP="00AD1AA9">
      <w:pPr>
        <w:rPr>
          <w:sz w:val="22"/>
          <w:szCs w:val="22"/>
        </w:rPr>
      </w:pPr>
      <w:r w:rsidRPr="009F0B57">
        <w:rPr>
          <w:sz w:val="22"/>
          <w:szCs w:val="22"/>
        </w:rPr>
        <w:t xml:space="preserve">    unless specified otherwise.  </w:t>
      </w:r>
      <w:r w:rsidR="00431CB7" w:rsidRPr="009F0B57">
        <w:rPr>
          <w:sz w:val="22"/>
          <w:szCs w:val="22"/>
        </w:rPr>
        <w:t xml:space="preserve">The same </w:t>
      </w:r>
      <w:r w:rsidRPr="009F0B57">
        <w:rPr>
          <w:sz w:val="22"/>
          <w:szCs w:val="22"/>
        </w:rPr>
        <w:t>photograph may not be entered more than</w:t>
      </w:r>
    </w:p>
    <w:p w14:paraId="21894A74" w14:textId="77777777" w:rsidR="00B4585B" w:rsidRPr="009F0B57" w:rsidRDefault="00431CB7" w:rsidP="00AD1AA9">
      <w:pPr>
        <w:rPr>
          <w:sz w:val="22"/>
          <w:szCs w:val="22"/>
        </w:rPr>
      </w:pPr>
      <w:r w:rsidRPr="009F0B57">
        <w:rPr>
          <w:sz w:val="22"/>
          <w:szCs w:val="22"/>
        </w:rPr>
        <w:t xml:space="preserve">   </w:t>
      </w:r>
      <w:r w:rsidR="00AD1AA9" w:rsidRPr="009F0B57">
        <w:rPr>
          <w:sz w:val="22"/>
          <w:szCs w:val="22"/>
        </w:rPr>
        <w:t xml:space="preserve"> once.</w:t>
      </w:r>
      <w:r w:rsidRPr="009F0B57">
        <w:rPr>
          <w:sz w:val="22"/>
          <w:szCs w:val="22"/>
        </w:rPr>
        <w:t xml:space="preserve"> The same</w:t>
      </w:r>
      <w:r w:rsidR="00AD1AA9" w:rsidRPr="009F0B57">
        <w:rPr>
          <w:sz w:val="22"/>
          <w:szCs w:val="22"/>
        </w:rPr>
        <w:t xml:space="preserve"> photograph entered in more than one class will not be judged in any</w:t>
      </w:r>
    </w:p>
    <w:p w14:paraId="2AF9F991" w14:textId="77777777" w:rsidR="00AD1AA9" w:rsidRPr="009F0B57" w:rsidRDefault="00B4585B" w:rsidP="00AD1AA9">
      <w:pPr>
        <w:rPr>
          <w:sz w:val="22"/>
          <w:szCs w:val="22"/>
        </w:rPr>
      </w:pPr>
      <w:r w:rsidRPr="009F0B57">
        <w:rPr>
          <w:sz w:val="22"/>
          <w:szCs w:val="22"/>
        </w:rPr>
        <w:t xml:space="preserve">   </w:t>
      </w:r>
      <w:r w:rsidR="00AD1AA9" w:rsidRPr="009F0B57">
        <w:rPr>
          <w:sz w:val="22"/>
          <w:szCs w:val="22"/>
        </w:rPr>
        <w:t xml:space="preserve"> class.</w:t>
      </w:r>
    </w:p>
    <w:p w14:paraId="52E7F6B5" w14:textId="77777777" w:rsidR="00AD1AA9" w:rsidRPr="009F0B57" w:rsidRDefault="00AD1AA9" w:rsidP="00AD1AA9">
      <w:pPr>
        <w:rPr>
          <w:sz w:val="22"/>
          <w:szCs w:val="22"/>
        </w:rPr>
      </w:pPr>
    </w:p>
    <w:p w14:paraId="27F05F16" w14:textId="77777777" w:rsidR="00AD1AA9" w:rsidRPr="009F0B57" w:rsidRDefault="00431CB7" w:rsidP="00AD1AA9">
      <w:pPr>
        <w:rPr>
          <w:sz w:val="22"/>
          <w:szCs w:val="22"/>
        </w:rPr>
      </w:pPr>
      <w:r w:rsidRPr="009F0B57">
        <w:rPr>
          <w:sz w:val="22"/>
          <w:szCs w:val="22"/>
        </w:rPr>
        <w:t>7</w:t>
      </w:r>
      <w:r w:rsidR="00AD1AA9" w:rsidRPr="009F0B57">
        <w:rPr>
          <w:sz w:val="22"/>
          <w:szCs w:val="22"/>
        </w:rPr>
        <w:t>. Previous winning photographs, defined as a First through Fourth place in the ARS</w:t>
      </w:r>
    </w:p>
    <w:p w14:paraId="4B7CA6F5" w14:textId="77777777" w:rsidR="00AD1AA9" w:rsidRPr="009F0B57" w:rsidRDefault="00AD1AA9" w:rsidP="00AD1AA9">
      <w:pPr>
        <w:rPr>
          <w:sz w:val="22"/>
          <w:szCs w:val="22"/>
        </w:rPr>
      </w:pPr>
      <w:r w:rsidRPr="009F0B57">
        <w:rPr>
          <w:sz w:val="22"/>
          <w:szCs w:val="22"/>
        </w:rPr>
        <w:t xml:space="preserve">    Digital Photography Contest, or any ARS National Photography contest, may not</w:t>
      </w:r>
    </w:p>
    <w:p w14:paraId="081DE84A" w14:textId="77777777" w:rsidR="00AD1AA9" w:rsidRPr="009F0B57" w:rsidRDefault="00AD1AA9" w:rsidP="00AD1AA9">
      <w:pPr>
        <w:rPr>
          <w:sz w:val="22"/>
          <w:szCs w:val="22"/>
        </w:rPr>
      </w:pPr>
      <w:r w:rsidRPr="009F0B57">
        <w:rPr>
          <w:sz w:val="22"/>
          <w:szCs w:val="22"/>
        </w:rPr>
        <w:t xml:space="preserve">    be entered in this show.</w:t>
      </w:r>
    </w:p>
    <w:p w14:paraId="7E6505D8" w14:textId="77777777" w:rsidR="00AD1AA9" w:rsidRPr="009F0B57" w:rsidRDefault="00AD1AA9" w:rsidP="00AD1AA9">
      <w:pPr>
        <w:rPr>
          <w:sz w:val="22"/>
          <w:szCs w:val="22"/>
        </w:rPr>
      </w:pPr>
    </w:p>
    <w:p w14:paraId="049E1AB2" w14:textId="77777777" w:rsidR="00AD1AA9" w:rsidRPr="009F0B57" w:rsidRDefault="00431CB7" w:rsidP="00AD1AA9">
      <w:pPr>
        <w:rPr>
          <w:sz w:val="22"/>
          <w:szCs w:val="22"/>
        </w:rPr>
      </w:pPr>
      <w:r w:rsidRPr="009F0B57">
        <w:rPr>
          <w:sz w:val="22"/>
          <w:szCs w:val="22"/>
        </w:rPr>
        <w:t>8</w:t>
      </w:r>
      <w:r w:rsidR="00AD1AA9" w:rsidRPr="009F0B57">
        <w:rPr>
          <w:sz w:val="22"/>
          <w:szCs w:val="22"/>
        </w:rPr>
        <w:t>. Photographs entered in Creative Interpretation and Macro may be in color, black &amp;</w:t>
      </w:r>
    </w:p>
    <w:p w14:paraId="4072CF71" w14:textId="77777777" w:rsidR="00AD1AA9" w:rsidRPr="009F0B57" w:rsidRDefault="00AD1AA9" w:rsidP="00AD1AA9">
      <w:pPr>
        <w:rPr>
          <w:sz w:val="22"/>
          <w:szCs w:val="22"/>
        </w:rPr>
      </w:pPr>
      <w:r w:rsidRPr="009F0B57">
        <w:rPr>
          <w:sz w:val="22"/>
          <w:szCs w:val="22"/>
        </w:rPr>
        <w:t xml:space="preserve">    white, sepia, or a combination of color and black &amp; white (selection colorization). </w:t>
      </w:r>
    </w:p>
    <w:p w14:paraId="0F8D0569" w14:textId="77777777" w:rsidR="00A22FA3" w:rsidRPr="009F0B57" w:rsidRDefault="00A22FA3" w:rsidP="00A22FA3">
      <w:pPr>
        <w:rPr>
          <w:sz w:val="22"/>
          <w:szCs w:val="22"/>
        </w:rPr>
      </w:pPr>
      <w:r w:rsidRPr="009F0B57">
        <w:rPr>
          <w:sz w:val="22"/>
          <w:szCs w:val="22"/>
        </w:rPr>
        <w:t xml:space="preserve">    A title should be created and added to the entry tag for these two classes, listing</w:t>
      </w:r>
    </w:p>
    <w:p w14:paraId="30153B14" w14:textId="77777777" w:rsidR="00A22FA3" w:rsidRPr="009F0B57" w:rsidRDefault="00A22FA3" w:rsidP="00AD1AA9">
      <w:pPr>
        <w:rPr>
          <w:sz w:val="22"/>
          <w:szCs w:val="22"/>
        </w:rPr>
      </w:pPr>
      <w:r w:rsidRPr="009F0B57">
        <w:rPr>
          <w:sz w:val="22"/>
          <w:szCs w:val="22"/>
        </w:rPr>
        <w:t xml:space="preserve">    the rose variety is not necessary. </w:t>
      </w:r>
      <w:r w:rsidR="00AD1AA9" w:rsidRPr="009F0B57">
        <w:rPr>
          <w:sz w:val="22"/>
          <w:szCs w:val="22"/>
        </w:rPr>
        <w:t xml:space="preserve"> All other photographs must be entered in color</w:t>
      </w:r>
    </w:p>
    <w:p w14:paraId="39882F01" w14:textId="77777777" w:rsidR="00AD1AA9" w:rsidRPr="009F0B57" w:rsidRDefault="00A22FA3" w:rsidP="00AD1AA9">
      <w:pPr>
        <w:rPr>
          <w:sz w:val="22"/>
          <w:szCs w:val="22"/>
        </w:rPr>
      </w:pPr>
      <w:r w:rsidRPr="009F0B57">
        <w:rPr>
          <w:sz w:val="22"/>
          <w:szCs w:val="22"/>
        </w:rPr>
        <w:t xml:space="preserve">   </w:t>
      </w:r>
      <w:r w:rsidR="00AD1AA9" w:rsidRPr="009F0B57">
        <w:rPr>
          <w:sz w:val="22"/>
          <w:szCs w:val="22"/>
        </w:rPr>
        <w:t xml:space="preserve"> unless the class states otherwise.</w:t>
      </w:r>
    </w:p>
    <w:p w14:paraId="388010CE" w14:textId="77777777" w:rsidR="00AD1AA9" w:rsidRPr="009F0B57" w:rsidRDefault="00AD1AA9" w:rsidP="00AD1AA9">
      <w:pPr>
        <w:rPr>
          <w:sz w:val="22"/>
          <w:szCs w:val="22"/>
        </w:rPr>
      </w:pPr>
      <w:r w:rsidRPr="009F0B57">
        <w:rPr>
          <w:sz w:val="22"/>
          <w:szCs w:val="22"/>
        </w:rPr>
        <w:t xml:space="preserve">    </w:t>
      </w:r>
    </w:p>
    <w:p w14:paraId="241187B4" w14:textId="77777777" w:rsidR="00431CB7" w:rsidRPr="009F0B57" w:rsidRDefault="00431CB7" w:rsidP="00AD1AA9">
      <w:pPr>
        <w:rPr>
          <w:sz w:val="22"/>
          <w:szCs w:val="22"/>
        </w:rPr>
      </w:pPr>
      <w:r w:rsidRPr="009F0B57">
        <w:rPr>
          <w:sz w:val="22"/>
          <w:szCs w:val="22"/>
        </w:rPr>
        <w:t>9</w:t>
      </w:r>
      <w:r w:rsidR="00AD1AA9" w:rsidRPr="009F0B57">
        <w:rPr>
          <w:sz w:val="22"/>
          <w:szCs w:val="22"/>
        </w:rPr>
        <w:t xml:space="preserve">. Photographs must </w:t>
      </w:r>
      <w:r w:rsidRPr="009F0B57">
        <w:rPr>
          <w:sz w:val="22"/>
          <w:szCs w:val="22"/>
        </w:rPr>
        <w:t xml:space="preserve">have a </w:t>
      </w:r>
      <w:r w:rsidR="00440E2B" w:rsidRPr="009F0B57">
        <w:rPr>
          <w:sz w:val="22"/>
          <w:szCs w:val="22"/>
        </w:rPr>
        <w:t>minimum o</w:t>
      </w:r>
      <w:r w:rsidRPr="009F0B57">
        <w:rPr>
          <w:sz w:val="22"/>
          <w:szCs w:val="22"/>
        </w:rPr>
        <w:t>pening o</w:t>
      </w:r>
      <w:r w:rsidR="00440E2B" w:rsidRPr="009F0B57">
        <w:rPr>
          <w:sz w:val="22"/>
          <w:szCs w:val="22"/>
        </w:rPr>
        <w:t>f 5</w:t>
      </w:r>
      <w:r w:rsidR="00AD1AA9" w:rsidRPr="009F0B57">
        <w:rPr>
          <w:sz w:val="22"/>
          <w:szCs w:val="22"/>
        </w:rPr>
        <w:t xml:space="preserve">” X </w:t>
      </w:r>
      <w:r w:rsidR="00440E2B" w:rsidRPr="009F0B57">
        <w:rPr>
          <w:sz w:val="22"/>
          <w:szCs w:val="22"/>
        </w:rPr>
        <w:t>7</w:t>
      </w:r>
      <w:r w:rsidR="00AD1AA9" w:rsidRPr="009F0B57">
        <w:rPr>
          <w:sz w:val="22"/>
          <w:szCs w:val="22"/>
        </w:rPr>
        <w:t>” and</w:t>
      </w:r>
      <w:r w:rsidRPr="009F0B57">
        <w:rPr>
          <w:sz w:val="22"/>
          <w:szCs w:val="22"/>
        </w:rPr>
        <w:t xml:space="preserve"> no larger than 8” X10”,</w:t>
      </w:r>
    </w:p>
    <w:p w14:paraId="4F8FC833" w14:textId="77777777" w:rsidR="00B4585B" w:rsidRPr="009F0B57" w:rsidRDefault="00431CB7" w:rsidP="00AD1AA9">
      <w:pPr>
        <w:rPr>
          <w:sz w:val="22"/>
          <w:szCs w:val="22"/>
        </w:rPr>
      </w:pPr>
      <w:r w:rsidRPr="009F0B57">
        <w:rPr>
          <w:sz w:val="22"/>
          <w:szCs w:val="22"/>
        </w:rPr>
        <w:t xml:space="preserve">    </w:t>
      </w:r>
      <w:r w:rsidR="00B4585B" w:rsidRPr="009F0B57">
        <w:rPr>
          <w:sz w:val="22"/>
          <w:szCs w:val="22"/>
        </w:rPr>
        <w:t xml:space="preserve">mounted on a </w:t>
      </w:r>
      <w:r w:rsidRPr="009F0B57">
        <w:rPr>
          <w:sz w:val="22"/>
          <w:szCs w:val="22"/>
        </w:rPr>
        <w:t>backer board and matted to a finished size of 11” X 14”. No other sizes</w:t>
      </w:r>
    </w:p>
    <w:p w14:paraId="5A003520" w14:textId="77777777" w:rsidR="00AD1AA9" w:rsidRPr="009F0B57" w:rsidRDefault="00B4585B" w:rsidP="00AD1AA9">
      <w:pPr>
        <w:rPr>
          <w:sz w:val="22"/>
          <w:szCs w:val="22"/>
        </w:rPr>
      </w:pPr>
      <w:r w:rsidRPr="009F0B57">
        <w:rPr>
          <w:sz w:val="22"/>
          <w:szCs w:val="22"/>
        </w:rPr>
        <w:lastRenderedPageBreak/>
        <w:t xml:space="preserve">   </w:t>
      </w:r>
      <w:r w:rsidR="00431CB7" w:rsidRPr="009F0B57">
        <w:rPr>
          <w:sz w:val="22"/>
          <w:szCs w:val="22"/>
        </w:rPr>
        <w:t xml:space="preserve"> are</w:t>
      </w:r>
      <w:r w:rsidRPr="009F0B57">
        <w:rPr>
          <w:sz w:val="22"/>
          <w:szCs w:val="22"/>
        </w:rPr>
        <w:t xml:space="preserve"> </w:t>
      </w:r>
      <w:r w:rsidR="00AD1AA9" w:rsidRPr="009F0B57">
        <w:rPr>
          <w:sz w:val="22"/>
          <w:szCs w:val="22"/>
        </w:rPr>
        <w:t>permitted.</w:t>
      </w:r>
    </w:p>
    <w:p w14:paraId="5502FC58" w14:textId="77777777" w:rsidR="00AD1AA9" w:rsidRPr="009F0B57" w:rsidRDefault="00AD1AA9" w:rsidP="00AD1AA9">
      <w:pPr>
        <w:pStyle w:val="NoSpacing"/>
        <w:ind w:left="270" w:hanging="270"/>
        <w:jc w:val="both"/>
        <w:rPr>
          <w:rFonts w:ascii="Times New Roman" w:hAnsi="Times New Roman" w:cs="Times New Roman"/>
        </w:rPr>
      </w:pPr>
    </w:p>
    <w:p w14:paraId="6E978F23" w14:textId="77777777" w:rsidR="00AD1AA9" w:rsidRPr="009F0B57" w:rsidRDefault="00A22FA3" w:rsidP="00AD1AA9">
      <w:pPr>
        <w:pStyle w:val="NoSpacing"/>
        <w:ind w:left="270" w:hanging="270"/>
        <w:rPr>
          <w:rFonts w:ascii="Times New Roman" w:hAnsi="Times New Roman" w:cs="Times New Roman"/>
        </w:rPr>
      </w:pPr>
      <w:r w:rsidRPr="009F0B57">
        <w:rPr>
          <w:rFonts w:ascii="Times New Roman" w:hAnsi="Times New Roman" w:cs="Times New Roman"/>
        </w:rPr>
        <w:t>10.</w:t>
      </w:r>
      <w:r w:rsidR="00AD1AA9" w:rsidRPr="009F0B57">
        <w:rPr>
          <w:rFonts w:ascii="Times New Roman" w:hAnsi="Times New Roman" w:cs="Times New Roman"/>
        </w:rPr>
        <w:t xml:space="preserve">. If the rose photographed was grown by the photographer, the exhibitor should indicate this by writing “EG” for Exhibitor Grown in the upper-right hand corner of the entry tag.   </w:t>
      </w:r>
    </w:p>
    <w:p w14:paraId="475B2362" w14:textId="77777777" w:rsidR="00AD1AA9" w:rsidRPr="009F0B57" w:rsidRDefault="00AD1AA9" w:rsidP="00AD1AA9">
      <w:pPr>
        <w:pStyle w:val="NoSpacing"/>
        <w:ind w:left="270" w:hanging="270"/>
        <w:jc w:val="both"/>
        <w:rPr>
          <w:rFonts w:ascii="Times New Roman" w:hAnsi="Times New Roman" w:cs="Times New Roman"/>
        </w:rPr>
      </w:pPr>
    </w:p>
    <w:p w14:paraId="0E692F36" w14:textId="77777777" w:rsidR="00A22FA3" w:rsidRPr="009F0B57" w:rsidRDefault="00A22FA3" w:rsidP="00AD1AA9">
      <w:pPr>
        <w:pStyle w:val="NoSpacing"/>
        <w:ind w:left="270" w:hanging="270"/>
        <w:jc w:val="both"/>
        <w:rPr>
          <w:rFonts w:ascii="Times New Roman" w:hAnsi="Times New Roman" w:cs="Times New Roman"/>
        </w:rPr>
      </w:pPr>
    </w:p>
    <w:p w14:paraId="7444DE77" w14:textId="77777777" w:rsidR="00AD1AA9" w:rsidRPr="005276F4" w:rsidRDefault="005276F4" w:rsidP="005276F4">
      <w:pPr>
        <w:pStyle w:val="NoSpacing"/>
        <w:jc w:val="center"/>
        <w:rPr>
          <w:rFonts w:ascii="Times New Roman" w:hAnsi="Times New Roman" w:cs="Times New Roman"/>
          <w:b/>
          <w:sz w:val="24"/>
          <w:szCs w:val="24"/>
        </w:rPr>
      </w:pPr>
      <w:r w:rsidRPr="005276F4">
        <w:rPr>
          <w:rFonts w:ascii="Times New Roman" w:hAnsi="Times New Roman" w:cs="Times New Roman"/>
          <w:b/>
          <w:sz w:val="24"/>
          <w:szCs w:val="24"/>
        </w:rPr>
        <w:t>APPLICATION OF POINT SCORING</w:t>
      </w:r>
    </w:p>
    <w:p w14:paraId="11176FBF" w14:textId="77777777" w:rsidR="00AD1AA9" w:rsidRPr="009F0B57" w:rsidRDefault="00AD1AA9" w:rsidP="00AD1AA9">
      <w:pPr>
        <w:pStyle w:val="NoSpacing"/>
        <w:ind w:left="270" w:hanging="270"/>
        <w:jc w:val="both"/>
        <w:rPr>
          <w:rFonts w:ascii="Times New Roman" w:hAnsi="Times New Roman" w:cs="Times New Roman"/>
        </w:rPr>
      </w:pPr>
    </w:p>
    <w:p w14:paraId="4B26B73F"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Point Scoring serves as a frame of reference for all photography judges. The judge does not actually numerically point score every exhibit judged. Instead, the point score values (which could be considered percentages of the total value) must be the integral framework in the mind of the judge, to be recalled and applied to every photography exhibit judged.</w:t>
      </w:r>
    </w:p>
    <w:p w14:paraId="2750C2F5" w14:textId="77777777" w:rsidR="00AD1AA9" w:rsidRPr="009F0B57" w:rsidRDefault="00AD1AA9" w:rsidP="00AD1AA9">
      <w:pPr>
        <w:pStyle w:val="NoSpacing"/>
        <w:rPr>
          <w:rFonts w:ascii="Times New Roman" w:hAnsi="Times New Roman" w:cs="Times New Roman"/>
        </w:rPr>
      </w:pPr>
    </w:p>
    <w:p w14:paraId="6053E707"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The following scale of points will be used for judging entries, for a total of 100 points.</w:t>
      </w:r>
    </w:p>
    <w:p w14:paraId="0DD2CFF6"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                                                                    </w:t>
      </w:r>
    </w:p>
    <w:p w14:paraId="6B80D0BA" w14:textId="77777777" w:rsidR="00AD1AA9" w:rsidRPr="00B51566" w:rsidRDefault="00AD1AA9" w:rsidP="00B51566">
      <w:pPr>
        <w:pStyle w:val="NoSpacing"/>
        <w:jc w:val="center"/>
        <w:rPr>
          <w:rFonts w:ascii="Times New Roman" w:hAnsi="Times New Roman" w:cs="Times New Roman"/>
          <w:b/>
        </w:rPr>
      </w:pPr>
      <w:r w:rsidRPr="00B51566">
        <w:rPr>
          <w:rFonts w:ascii="Times New Roman" w:hAnsi="Times New Roman" w:cs="Times New Roman"/>
          <w:b/>
        </w:rPr>
        <w:t>Photography Division Point Scoring Scale</w:t>
      </w:r>
    </w:p>
    <w:p w14:paraId="47D470E5" w14:textId="77777777" w:rsidR="00AD1AA9" w:rsidRPr="009F0B57" w:rsidRDefault="00AD1AA9" w:rsidP="00AD1AA9">
      <w:pPr>
        <w:pStyle w:val="NoSpacing"/>
        <w:rPr>
          <w:rFonts w:ascii="Times New Roman" w:hAnsi="Times New Roman" w:cs="Times New Roman"/>
          <w:b/>
        </w:rPr>
      </w:pPr>
    </w:p>
    <w:p w14:paraId="3BFBEEAA"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b/>
        </w:rPr>
        <w:t xml:space="preserve"> Conformance:                                                                                               </w:t>
      </w:r>
      <w:r w:rsidR="00025675">
        <w:rPr>
          <w:rFonts w:ascii="Times New Roman" w:hAnsi="Times New Roman" w:cs="Times New Roman"/>
          <w:b/>
        </w:rPr>
        <w:t xml:space="preserve">                   </w:t>
      </w:r>
      <w:r w:rsidRPr="009F0B57">
        <w:rPr>
          <w:rFonts w:ascii="Times New Roman" w:hAnsi="Times New Roman" w:cs="Times New Roman"/>
          <w:b/>
        </w:rPr>
        <w:t>5 points</w:t>
      </w:r>
    </w:p>
    <w:p w14:paraId="4AFFB1B2"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 This relates to the adherence to the schedule rules and of the class.</w:t>
      </w:r>
    </w:p>
    <w:p w14:paraId="4E50CD82" w14:textId="77777777" w:rsidR="00AD1AA9" w:rsidRPr="009F0B57" w:rsidRDefault="00AD1AA9" w:rsidP="00AD1AA9">
      <w:pPr>
        <w:pStyle w:val="NoSpacing"/>
        <w:rPr>
          <w:rFonts w:ascii="Times New Roman" w:hAnsi="Times New Roman" w:cs="Times New Roman"/>
          <w:b/>
        </w:rPr>
      </w:pPr>
    </w:p>
    <w:p w14:paraId="0CE8D7E2"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b/>
        </w:rPr>
        <w:t xml:space="preserve"> Horticultural Excellence:</w:t>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t xml:space="preserve">       50 points</w:t>
      </w:r>
      <w:r w:rsidRPr="009F0B57">
        <w:rPr>
          <w:rFonts w:ascii="Times New Roman" w:hAnsi="Times New Roman" w:cs="Times New Roman"/>
        </w:rPr>
        <w:t xml:space="preserve">    </w:t>
      </w:r>
    </w:p>
    <w:p w14:paraId="5BAEC2E8"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The ARS Guidelines for Judging Roses will be used as a reference point.</w:t>
      </w:r>
    </w:p>
    <w:p w14:paraId="5A7814E6"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b/>
        </w:rPr>
        <w:t xml:space="preserve">    </w:t>
      </w:r>
    </w:p>
    <w:p w14:paraId="4BC6947F"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b/>
        </w:rPr>
        <w:t xml:space="preserve">Composition:  </w:t>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t xml:space="preserve">       15 points   </w:t>
      </w:r>
    </w:p>
    <w:p w14:paraId="1C3B96EB"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Design principles, including point of interest, simplicity, color quality, contrast, balance, framing, </w:t>
      </w:r>
    </w:p>
    <w:p w14:paraId="3519737D"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rPr>
        <w:t xml:space="preserve">of the subject, viewpoint, direction of movement and diagonals, where applicable, apply.  </w:t>
      </w:r>
    </w:p>
    <w:p w14:paraId="2C704C24" w14:textId="77777777" w:rsidR="00AD1AA9" w:rsidRPr="009F0B57" w:rsidRDefault="00AD1AA9" w:rsidP="00AD1AA9">
      <w:pPr>
        <w:pStyle w:val="NoSpacing"/>
        <w:rPr>
          <w:rFonts w:ascii="Times New Roman" w:hAnsi="Times New Roman" w:cs="Times New Roman"/>
          <w:b/>
        </w:rPr>
      </w:pPr>
    </w:p>
    <w:p w14:paraId="6B25D0B9"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b/>
        </w:rPr>
        <w:t xml:space="preserve">Technique: </w:t>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t xml:space="preserve">       15 points   </w:t>
      </w:r>
    </w:p>
    <w:p w14:paraId="24C54CA2" w14:textId="77777777" w:rsidR="00AD1AA9" w:rsidRPr="009F0B57" w:rsidRDefault="00AD1AA9" w:rsidP="00AD1AA9">
      <w:pPr>
        <w:pStyle w:val="NoSpacing"/>
        <w:rPr>
          <w:rFonts w:ascii="Times New Roman" w:hAnsi="Times New Roman" w:cs="Times New Roman"/>
        </w:rPr>
      </w:pPr>
      <w:r w:rsidRPr="009F0B57">
        <w:rPr>
          <w:rFonts w:ascii="Times New Roman" w:hAnsi="Times New Roman" w:cs="Times New Roman"/>
        </w:rPr>
        <w:t xml:space="preserve">Correct exposure, depth of field, lighting, sharp focus for main subject, and other       </w:t>
      </w:r>
      <w:r w:rsidRPr="009F0B57">
        <w:rPr>
          <w:rFonts w:ascii="Times New Roman" w:hAnsi="Times New Roman" w:cs="Times New Roman"/>
        </w:rPr>
        <w:tab/>
      </w:r>
      <w:r w:rsidRPr="009F0B57">
        <w:rPr>
          <w:rFonts w:ascii="Times New Roman" w:hAnsi="Times New Roman" w:cs="Times New Roman"/>
        </w:rPr>
        <w:tab/>
        <w:t xml:space="preserve">       </w:t>
      </w:r>
    </w:p>
    <w:p w14:paraId="4019AD41"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rPr>
        <w:t>relevant technical factors apply.</w:t>
      </w:r>
    </w:p>
    <w:p w14:paraId="34187E9D" w14:textId="77777777" w:rsidR="00AD1AA9" w:rsidRPr="009F0B57" w:rsidRDefault="00AD1AA9" w:rsidP="00AD1AA9">
      <w:pPr>
        <w:pStyle w:val="NoSpacing"/>
        <w:rPr>
          <w:rFonts w:ascii="Times New Roman" w:hAnsi="Times New Roman" w:cs="Times New Roman"/>
        </w:rPr>
      </w:pPr>
    </w:p>
    <w:p w14:paraId="2ABE2B5F"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b/>
        </w:rPr>
        <w:t xml:space="preserve">Distinction: </w:t>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r>
      <w:r w:rsidRPr="009F0B57">
        <w:rPr>
          <w:rFonts w:ascii="Times New Roman" w:hAnsi="Times New Roman" w:cs="Times New Roman"/>
          <w:b/>
        </w:rPr>
        <w:tab/>
        <w:t xml:space="preserve">       15 points</w:t>
      </w:r>
    </w:p>
    <w:p w14:paraId="5C92A949"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rPr>
        <w:t>Something in this photograph sets it apart from others in its class</w:t>
      </w:r>
      <w:r w:rsidRPr="009F0B57">
        <w:rPr>
          <w:rFonts w:ascii="Times New Roman" w:hAnsi="Times New Roman" w:cs="Times New Roman"/>
          <w:b/>
        </w:rPr>
        <w:t xml:space="preserve">.              </w:t>
      </w:r>
    </w:p>
    <w:p w14:paraId="01754431"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rPr>
        <w:t>Everything about the photograph is well done, in addition, its visual impression</w:t>
      </w:r>
    </w:p>
    <w:p w14:paraId="0AC5CA25" w14:textId="77777777" w:rsidR="00AD1AA9" w:rsidRPr="009F0B57" w:rsidRDefault="00AD1AA9" w:rsidP="00AD1AA9">
      <w:pPr>
        <w:pStyle w:val="NoSpacing"/>
        <w:rPr>
          <w:rFonts w:ascii="Times New Roman" w:hAnsi="Times New Roman" w:cs="Times New Roman"/>
          <w:b/>
        </w:rPr>
      </w:pPr>
      <w:r w:rsidRPr="009F0B57">
        <w:rPr>
          <w:rFonts w:ascii="Times New Roman" w:hAnsi="Times New Roman" w:cs="Times New Roman"/>
        </w:rPr>
        <w:t xml:space="preserve">evokes a visceral feeling that may be intangible – that gives it the “wow!” factor.                            </w:t>
      </w:r>
      <w:r w:rsidRPr="009F0B57">
        <w:rPr>
          <w:rFonts w:ascii="Times New Roman" w:hAnsi="Times New Roman" w:cs="Times New Roman"/>
          <w:b/>
        </w:rPr>
        <w:t xml:space="preserve">                                                                                                             </w:t>
      </w:r>
    </w:p>
    <w:p w14:paraId="60E8A5B6" w14:textId="77777777" w:rsidR="00AD1AA9" w:rsidRPr="009F0B57" w:rsidRDefault="00AD1AA9" w:rsidP="00AD1AA9">
      <w:pPr>
        <w:pStyle w:val="NoSpacing"/>
        <w:rPr>
          <w:rFonts w:ascii="Times New Roman" w:hAnsi="Times New Roman" w:cs="Times New Roman"/>
          <w:b/>
        </w:rPr>
      </w:pPr>
    </w:p>
    <w:p w14:paraId="582A2C44" w14:textId="77777777" w:rsidR="00AD1AA9" w:rsidRPr="009F0B57" w:rsidRDefault="00AD1AA9" w:rsidP="00AD1AA9">
      <w:pPr>
        <w:pStyle w:val="NoSpacing"/>
        <w:ind w:left="6480" w:firstLine="360"/>
        <w:rPr>
          <w:rFonts w:ascii="Times New Roman" w:hAnsi="Times New Roman" w:cs="Times New Roman"/>
          <w:b/>
        </w:rPr>
      </w:pPr>
      <w:r w:rsidRPr="009F0B57">
        <w:rPr>
          <w:rFonts w:ascii="Times New Roman" w:hAnsi="Times New Roman" w:cs="Times New Roman"/>
          <w:b/>
        </w:rPr>
        <w:t>Total    100 points</w:t>
      </w:r>
    </w:p>
    <w:p w14:paraId="64F11992" w14:textId="77777777" w:rsidR="00AD1AA9" w:rsidRPr="009F0B57" w:rsidRDefault="00AD1AA9" w:rsidP="00AD1AA9">
      <w:pPr>
        <w:pStyle w:val="NoSpacing"/>
        <w:ind w:left="270" w:hanging="270"/>
        <w:jc w:val="both"/>
        <w:rPr>
          <w:rFonts w:ascii="Times New Roman" w:hAnsi="Times New Roman" w:cs="Times New Roman"/>
        </w:rPr>
      </w:pPr>
    </w:p>
    <w:p w14:paraId="106EF353" w14:textId="77777777" w:rsidR="00AD1AA9" w:rsidRPr="009F0B57" w:rsidRDefault="00AD1AA9" w:rsidP="00AD1AA9">
      <w:pPr>
        <w:tabs>
          <w:tab w:val="left" w:pos="9000"/>
        </w:tabs>
        <w:ind w:right="-288"/>
        <w:rPr>
          <w:sz w:val="22"/>
          <w:szCs w:val="22"/>
        </w:rPr>
      </w:pPr>
      <w:r w:rsidRPr="009F0B57">
        <w:rPr>
          <w:sz w:val="22"/>
          <w:szCs w:val="22"/>
        </w:rPr>
        <w:t xml:space="preserve">11. All rights to the submitted photographs are retained by the owners of the photographs. However, by submitting a photograph to the show, the exhibitor (1) warrants that he or she owns the copyright of the submitted photograph and is not legally prohibited from submitting it to the show, and (2) agrees to allow the </w:t>
      </w:r>
      <w:r w:rsidR="00F02ED6" w:rsidRPr="009F0B57">
        <w:rPr>
          <w:sz w:val="22"/>
          <w:szCs w:val="22"/>
        </w:rPr>
        <w:t xml:space="preserve">North Central District of the ARS </w:t>
      </w:r>
      <w:r w:rsidRPr="009F0B57">
        <w:rPr>
          <w:sz w:val="22"/>
          <w:szCs w:val="22"/>
        </w:rPr>
        <w:t>to display the photo at this rose show. Additionally, to la</w:t>
      </w:r>
      <w:r w:rsidR="00F02ED6" w:rsidRPr="009F0B57">
        <w:rPr>
          <w:sz w:val="22"/>
          <w:szCs w:val="22"/>
        </w:rPr>
        <w:t xml:space="preserve">ter publish the photograph in </w:t>
      </w:r>
      <w:r w:rsidRPr="009F0B57">
        <w:rPr>
          <w:sz w:val="22"/>
          <w:szCs w:val="22"/>
        </w:rPr>
        <w:t xml:space="preserve">meeting minutes, </w:t>
      </w:r>
      <w:r w:rsidR="00F02ED6" w:rsidRPr="009F0B57">
        <w:rPr>
          <w:sz w:val="22"/>
          <w:szCs w:val="22"/>
        </w:rPr>
        <w:t xml:space="preserve">on a </w:t>
      </w:r>
      <w:r w:rsidRPr="009F0B57">
        <w:rPr>
          <w:sz w:val="22"/>
          <w:szCs w:val="22"/>
        </w:rPr>
        <w:t>web site, and/or use the photo in future rose show fliers and/or posters.</w:t>
      </w:r>
    </w:p>
    <w:p w14:paraId="0B795F3E" w14:textId="77777777" w:rsidR="00AD1AA9" w:rsidRPr="009F0B57" w:rsidRDefault="00AD1AA9" w:rsidP="00AD1AA9">
      <w:pPr>
        <w:pStyle w:val="NoSpacing"/>
        <w:ind w:left="270" w:hanging="270"/>
        <w:jc w:val="both"/>
        <w:rPr>
          <w:rFonts w:ascii="Times New Roman" w:hAnsi="Times New Roman" w:cs="Times New Roman"/>
        </w:rPr>
      </w:pPr>
    </w:p>
    <w:p w14:paraId="4A4787D1" w14:textId="77777777" w:rsidR="00AD1AA9" w:rsidRPr="009F0B57" w:rsidRDefault="00AD1AA9" w:rsidP="00AD1AA9">
      <w:pPr>
        <w:pStyle w:val="NoSpacing"/>
        <w:ind w:left="270" w:hanging="270"/>
        <w:rPr>
          <w:rFonts w:ascii="Times New Roman" w:hAnsi="Times New Roman" w:cs="Times New Roman"/>
        </w:rPr>
      </w:pPr>
      <w:r w:rsidRPr="009F0B57">
        <w:rPr>
          <w:rFonts w:ascii="Times New Roman" w:hAnsi="Times New Roman" w:cs="Times New Roman"/>
        </w:rPr>
        <w:t xml:space="preserve">12. Disqualifications – Entries will be disqualified for the following reasons: </w:t>
      </w:r>
    </w:p>
    <w:p w14:paraId="353242E7" w14:textId="77777777" w:rsidR="00AD1AA9" w:rsidRPr="009F0B57" w:rsidRDefault="00AD1AA9" w:rsidP="00AD1AA9">
      <w:pPr>
        <w:pStyle w:val="NoSpacing"/>
        <w:ind w:left="270" w:hanging="270"/>
        <w:rPr>
          <w:rFonts w:ascii="Times New Roman" w:hAnsi="Times New Roman" w:cs="Times New Roman"/>
        </w:rPr>
      </w:pPr>
      <w:r w:rsidRPr="009F0B57">
        <w:rPr>
          <w:rFonts w:ascii="Times New Roman" w:hAnsi="Times New Roman" w:cs="Times New Roman"/>
        </w:rPr>
        <w:t xml:space="preserve">    Misnamed, Unlabeled, Mislabeled</w:t>
      </w:r>
      <w:r w:rsidR="00B635B6" w:rsidRPr="009F0B57">
        <w:rPr>
          <w:rFonts w:ascii="Times New Roman" w:hAnsi="Times New Roman" w:cs="Times New Roman"/>
        </w:rPr>
        <w:t xml:space="preserve">, Exhibitor name is visible, or too many </w:t>
      </w:r>
      <w:r w:rsidR="00A22FA3" w:rsidRPr="009F0B57">
        <w:rPr>
          <w:rFonts w:ascii="Times New Roman" w:hAnsi="Times New Roman" w:cs="Times New Roman"/>
        </w:rPr>
        <w:t xml:space="preserve">photographs </w:t>
      </w:r>
      <w:r w:rsidR="00B635B6" w:rsidRPr="009F0B57">
        <w:rPr>
          <w:rFonts w:ascii="Times New Roman" w:hAnsi="Times New Roman" w:cs="Times New Roman"/>
        </w:rPr>
        <w:t xml:space="preserve">entered in a class by the </w:t>
      </w:r>
      <w:r w:rsidR="00A22FA3" w:rsidRPr="009F0B57">
        <w:rPr>
          <w:rFonts w:ascii="Times New Roman" w:hAnsi="Times New Roman" w:cs="Times New Roman"/>
        </w:rPr>
        <w:t xml:space="preserve">same </w:t>
      </w:r>
      <w:r w:rsidR="00B635B6" w:rsidRPr="009F0B57">
        <w:rPr>
          <w:rFonts w:ascii="Times New Roman" w:hAnsi="Times New Roman" w:cs="Times New Roman"/>
        </w:rPr>
        <w:t>exhibitor</w:t>
      </w:r>
      <w:r w:rsidR="002D1679">
        <w:rPr>
          <w:rFonts w:ascii="Times New Roman" w:hAnsi="Times New Roman" w:cs="Times New Roman"/>
        </w:rPr>
        <w:t>.</w:t>
      </w:r>
    </w:p>
    <w:p w14:paraId="643D79EC" w14:textId="77777777" w:rsidR="00AD1AA9" w:rsidRPr="009F0B57" w:rsidRDefault="00AD1AA9" w:rsidP="00AD1AA9">
      <w:pPr>
        <w:pStyle w:val="NoSpacing"/>
        <w:ind w:left="270" w:hanging="270"/>
        <w:rPr>
          <w:rFonts w:ascii="Times New Roman" w:hAnsi="Times New Roman" w:cs="Times New Roman"/>
        </w:rPr>
      </w:pPr>
    </w:p>
    <w:p w14:paraId="257B430E" w14:textId="77777777" w:rsidR="00F02ED6" w:rsidRPr="009F0B57" w:rsidRDefault="00AD1AA9" w:rsidP="00AD1AA9">
      <w:pPr>
        <w:pStyle w:val="NoSpacing"/>
        <w:ind w:left="270" w:hanging="270"/>
        <w:rPr>
          <w:rFonts w:ascii="Times New Roman" w:hAnsi="Times New Roman" w:cs="Times New Roman"/>
        </w:rPr>
      </w:pPr>
      <w:r w:rsidRPr="009F0B57">
        <w:rPr>
          <w:rFonts w:ascii="Times New Roman" w:hAnsi="Times New Roman" w:cs="Times New Roman"/>
        </w:rPr>
        <w:t xml:space="preserve">13. Awards – Multiple </w:t>
      </w:r>
      <w:r w:rsidR="00F02ED6" w:rsidRPr="009F0B57">
        <w:rPr>
          <w:rFonts w:ascii="Times New Roman" w:hAnsi="Times New Roman" w:cs="Times New Roman"/>
        </w:rPr>
        <w:t>F</w:t>
      </w:r>
      <w:r w:rsidRPr="009F0B57">
        <w:rPr>
          <w:rFonts w:ascii="Times New Roman" w:hAnsi="Times New Roman" w:cs="Times New Roman"/>
        </w:rPr>
        <w:t xml:space="preserve">irst through </w:t>
      </w:r>
      <w:r w:rsidR="00F02ED6" w:rsidRPr="009F0B57">
        <w:rPr>
          <w:rFonts w:ascii="Times New Roman" w:hAnsi="Times New Roman" w:cs="Times New Roman"/>
        </w:rPr>
        <w:t>F</w:t>
      </w:r>
      <w:r w:rsidR="003A65B8" w:rsidRPr="009F0B57">
        <w:rPr>
          <w:rFonts w:ascii="Times New Roman" w:hAnsi="Times New Roman" w:cs="Times New Roman"/>
        </w:rPr>
        <w:t>ourth place recognition</w:t>
      </w:r>
      <w:r w:rsidRPr="009F0B57">
        <w:rPr>
          <w:rFonts w:ascii="Times New Roman" w:hAnsi="Times New Roman" w:cs="Times New Roman"/>
        </w:rPr>
        <w:t xml:space="preserve"> may be awarded in each class at the discretion of the Judges. A certificate will be awarded to </w:t>
      </w:r>
      <w:r w:rsidR="00F02ED6" w:rsidRPr="009F0B57">
        <w:rPr>
          <w:rFonts w:ascii="Times New Roman" w:hAnsi="Times New Roman" w:cs="Times New Roman"/>
        </w:rPr>
        <w:t xml:space="preserve">the </w:t>
      </w:r>
      <w:r w:rsidRPr="009F0B57">
        <w:rPr>
          <w:rFonts w:ascii="Times New Roman" w:hAnsi="Times New Roman" w:cs="Times New Roman"/>
        </w:rPr>
        <w:t>best photo in each class</w:t>
      </w:r>
      <w:r w:rsidR="00F02ED6" w:rsidRPr="009F0B57">
        <w:rPr>
          <w:rFonts w:ascii="Times New Roman" w:hAnsi="Times New Roman" w:cs="Times New Roman"/>
        </w:rPr>
        <w:t xml:space="preserve"> from the first </w:t>
      </w:r>
      <w:r w:rsidR="00F02ED6" w:rsidRPr="009F0B57">
        <w:rPr>
          <w:rFonts w:ascii="Times New Roman" w:hAnsi="Times New Roman" w:cs="Times New Roman"/>
        </w:rPr>
        <w:lastRenderedPageBreak/>
        <w:t>place winners</w:t>
      </w:r>
      <w:r w:rsidRPr="009F0B57">
        <w:rPr>
          <w:rFonts w:ascii="Times New Roman" w:hAnsi="Times New Roman" w:cs="Times New Roman"/>
        </w:rPr>
        <w:t xml:space="preserve">. From Best-in-Class </w:t>
      </w:r>
      <w:r w:rsidR="00F02ED6" w:rsidRPr="009F0B57">
        <w:rPr>
          <w:rFonts w:ascii="Times New Roman" w:hAnsi="Times New Roman" w:cs="Times New Roman"/>
        </w:rPr>
        <w:t>p</w:t>
      </w:r>
      <w:r w:rsidRPr="009F0B57">
        <w:rPr>
          <w:rFonts w:ascii="Times New Roman" w:hAnsi="Times New Roman" w:cs="Times New Roman"/>
        </w:rPr>
        <w:t>hoto</w:t>
      </w:r>
      <w:r w:rsidR="00B635B6" w:rsidRPr="009F0B57">
        <w:rPr>
          <w:rFonts w:ascii="Times New Roman" w:hAnsi="Times New Roman" w:cs="Times New Roman"/>
        </w:rPr>
        <w:t xml:space="preserve"> winners</w:t>
      </w:r>
      <w:r w:rsidRPr="009F0B57">
        <w:rPr>
          <w:rFonts w:ascii="Times New Roman" w:hAnsi="Times New Roman" w:cs="Times New Roman"/>
        </w:rPr>
        <w:t>, there will be a Queen,</w:t>
      </w:r>
      <w:r w:rsidR="00F02ED6" w:rsidRPr="009F0B57">
        <w:rPr>
          <w:rFonts w:ascii="Times New Roman" w:hAnsi="Times New Roman" w:cs="Times New Roman"/>
        </w:rPr>
        <w:t xml:space="preserve"> King</w:t>
      </w:r>
      <w:r w:rsidRPr="009F0B57">
        <w:rPr>
          <w:rFonts w:ascii="Times New Roman" w:hAnsi="Times New Roman" w:cs="Times New Roman"/>
        </w:rPr>
        <w:t xml:space="preserve"> and Princess </w:t>
      </w:r>
      <w:r w:rsidR="00F02ED6" w:rsidRPr="009F0B57">
        <w:rPr>
          <w:rFonts w:ascii="Times New Roman" w:hAnsi="Times New Roman" w:cs="Times New Roman"/>
        </w:rPr>
        <w:t xml:space="preserve">of </w:t>
      </w:r>
      <w:r w:rsidRPr="009F0B57">
        <w:rPr>
          <w:rFonts w:ascii="Times New Roman" w:hAnsi="Times New Roman" w:cs="Times New Roman"/>
        </w:rPr>
        <w:t xml:space="preserve">Photography </w:t>
      </w:r>
      <w:r w:rsidR="00A22FA3" w:rsidRPr="009F0B57">
        <w:rPr>
          <w:rFonts w:ascii="Times New Roman" w:hAnsi="Times New Roman" w:cs="Times New Roman"/>
        </w:rPr>
        <w:t xml:space="preserve">Show </w:t>
      </w:r>
      <w:r w:rsidR="00F02ED6" w:rsidRPr="009F0B57">
        <w:rPr>
          <w:rFonts w:ascii="Times New Roman" w:hAnsi="Times New Roman" w:cs="Times New Roman"/>
        </w:rPr>
        <w:t>Court of Honor</w:t>
      </w:r>
      <w:r w:rsidR="00B635B6" w:rsidRPr="009F0B57">
        <w:rPr>
          <w:rFonts w:ascii="Times New Roman" w:hAnsi="Times New Roman" w:cs="Times New Roman"/>
        </w:rPr>
        <w:t>.</w:t>
      </w:r>
    </w:p>
    <w:p w14:paraId="04C82E48" w14:textId="77777777" w:rsidR="00F02ED6" w:rsidRPr="009F0B57" w:rsidRDefault="00F02ED6" w:rsidP="00AD1AA9">
      <w:pPr>
        <w:pStyle w:val="NoSpacing"/>
        <w:ind w:left="270" w:hanging="270"/>
        <w:rPr>
          <w:rFonts w:ascii="Times New Roman" w:hAnsi="Times New Roman" w:cs="Times New Roman"/>
        </w:rPr>
      </w:pPr>
    </w:p>
    <w:p w14:paraId="0EA42A7E" w14:textId="77777777" w:rsidR="00AD1AA9" w:rsidRPr="009F0B57" w:rsidRDefault="00F02ED6" w:rsidP="00AD1AA9">
      <w:pPr>
        <w:pStyle w:val="NoSpacing"/>
        <w:ind w:left="270" w:hanging="270"/>
        <w:rPr>
          <w:rFonts w:ascii="Times New Roman" w:hAnsi="Times New Roman" w:cs="Times New Roman"/>
        </w:rPr>
      </w:pPr>
      <w:r w:rsidRPr="009F0B57">
        <w:rPr>
          <w:rFonts w:ascii="Times New Roman" w:hAnsi="Times New Roman" w:cs="Times New Roman"/>
        </w:rPr>
        <w:t>14.</w:t>
      </w:r>
      <w:r w:rsidR="00AD1AA9" w:rsidRPr="009F0B57">
        <w:rPr>
          <w:rFonts w:ascii="Times New Roman" w:hAnsi="Times New Roman" w:cs="Times New Roman"/>
        </w:rPr>
        <w:t xml:space="preserve"> The decisions of the judges are final.</w:t>
      </w:r>
    </w:p>
    <w:p w14:paraId="4AFEEF4D" w14:textId="77777777" w:rsidR="003A65B8" w:rsidRPr="009F0B57" w:rsidRDefault="003A65B8" w:rsidP="00AD1AA9">
      <w:pPr>
        <w:pStyle w:val="NoSpacing"/>
        <w:ind w:left="270" w:hanging="270"/>
        <w:rPr>
          <w:rFonts w:ascii="Times New Roman" w:hAnsi="Times New Roman" w:cs="Times New Roman"/>
        </w:rPr>
      </w:pPr>
    </w:p>
    <w:p w14:paraId="312F3A69" w14:textId="77777777" w:rsidR="00AD1AA9" w:rsidRPr="009F0B57" w:rsidRDefault="00AD1AA9" w:rsidP="00AD1AA9">
      <w:pPr>
        <w:rPr>
          <w:sz w:val="22"/>
          <w:szCs w:val="22"/>
        </w:rPr>
      </w:pPr>
      <w:r w:rsidRPr="009F0B57">
        <w:rPr>
          <w:b/>
          <w:sz w:val="22"/>
          <w:szCs w:val="22"/>
        </w:rPr>
        <w:t>Note:</w:t>
      </w:r>
      <w:r w:rsidRPr="009F0B57">
        <w:rPr>
          <w:sz w:val="22"/>
          <w:szCs w:val="22"/>
        </w:rPr>
        <w:t xml:space="preserve"> Awards will be given on Saturday, </w:t>
      </w:r>
      <w:r w:rsidR="00F02ED6" w:rsidRPr="009F0B57">
        <w:rPr>
          <w:sz w:val="22"/>
          <w:szCs w:val="22"/>
        </w:rPr>
        <w:t>September 9</w:t>
      </w:r>
      <w:r w:rsidRPr="009F0B57">
        <w:rPr>
          <w:sz w:val="22"/>
          <w:szCs w:val="22"/>
          <w:vertAlign w:val="superscript"/>
        </w:rPr>
        <w:t>th</w:t>
      </w:r>
      <w:r w:rsidRPr="009F0B57">
        <w:rPr>
          <w:sz w:val="22"/>
          <w:szCs w:val="22"/>
        </w:rPr>
        <w:t xml:space="preserve"> at 4:15 p.m.  The rose show breakdown will begin at 4:30 p.m. or shortly thereafter. Photographs may be retrieved at that time.   </w:t>
      </w:r>
    </w:p>
    <w:p w14:paraId="7BE09506" w14:textId="77777777" w:rsidR="00B635B6" w:rsidRPr="009F0B57" w:rsidRDefault="00B635B6" w:rsidP="00AD1AA9">
      <w:pPr>
        <w:rPr>
          <w:sz w:val="22"/>
          <w:szCs w:val="22"/>
        </w:rPr>
      </w:pPr>
    </w:p>
    <w:p w14:paraId="71C200EF" w14:textId="77777777" w:rsidR="00AD1AA9" w:rsidRPr="009F0B57" w:rsidRDefault="00AD1AA9" w:rsidP="00AD1AA9">
      <w:pPr>
        <w:rPr>
          <w:sz w:val="22"/>
          <w:szCs w:val="22"/>
        </w:rPr>
      </w:pPr>
      <w:r w:rsidRPr="009F0B57">
        <w:rPr>
          <w:sz w:val="22"/>
          <w:szCs w:val="22"/>
        </w:rPr>
        <w:t xml:space="preserve">The Show Committee will exercise due caution in protecting all exhibits. However, the </w:t>
      </w:r>
      <w:r w:rsidR="00F02ED6" w:rsidRPr="009F0B57">
        <w:rPr>
          <w:sz w:val="22"/>
          <w:szCs w:val="22"/>
        </w:rPr>
        <w:t xml:space="preserve">NCD </w:t>
      </w:r>
      <w:r w:rsidRPr="009F0B57">
        <w:rPr>
          <w:sz w:val="22"/>
          <w:szCs w:val="22"/>
        </w:rPr>
        <w:t>Show Committee assumes no responsibility or liability in the loss of or damage to the property of the exhibitor.</w:t>
      </w:r>
    </w:p>
    <w:p w14:paraId="3AAAD779" w14:textId="77777777" w:rsidR="00AD1AA9" w:rsidRPr="009F0B57" w:rsidRDefault="00AD1AA9" w:rsidP="00AD1AA9">
      <w:pPr>
        <w:tabs>
          <w:tab w:val="left" w:pos="9000"/>
        </w:tabs>
        <w:ind w:right="-288"/>
        <w:jc w:val="center"/>
        <w:rPr>
          <w:b/>
          <w:sz w:val="22"/>
          <w:szCs w:val="22"/>
          <w:u w:val="single"/>
        </w:rPr>
      </w:pPr>
    </w:p>
    <w:p w14:paraId="4719002B" w14:textId="77777777" w:rsidR="005276F4" w:rsidRDefault="005276F4" w:rsidP="005276F4">
      <w:pPr>
        <w:tabs>
          <w:tab w:val="left" w:pos="9000"/>
        </w:tabs>
        <w:ind w:right="-288"/>
        <w:jc w:val="center"/>
        <w:rPr>
          <w:b/>
          <w:sz w:val="28"/>
          <w:szCs w:val="28"/>
        </w:rPr>
      </w:pPr>
      <w:r w:rsidRPr="00025675">
        <w:rPr>
          <w:b/>
          <w:sz w:val="28"/>
          <w:szCs w:val="28"/>
        </w:rPr>
        <w:t>DIVISION</w:t>
      </w:r>
      <w:r w:rsidR="00025675" w:rsidRPr="00025675">
        <w:rPr>
          <w:b/>
          <w:sz w:val="28"/>
          <w:szCs w:val="28"/>
        </w:rPr>
        <w:t xml:space="preserve"> 2</w:t>
      </w:r>
      <w:r w:rsidR="00AD1AA9" w:rsidRPr="00025675">
        <w:rPr>
          <w:b/>
          <w:sz w:val="28"/>
          <w:szCs w:val="28"/>
        </w:rPr>
        <w:t xml:space="preserve"> </w:t>
      </w:r>
      <w:r>
        <w:rPr>
          <w:b/>
          <w:sz w:val="28"/>
          <w:szCs w:val="28"/>
        </w:rPr>
        <w:t>– PHOTOGRAPHY</w:t>
      </w:r>
    </w:p>
    <w:p w14:paraId="252848D7" w14:textId="77777777" w:rsidR="00AD1AA9" w:rsidRPr="005276F4" w:rsidRDefault="00AD1AA9" w:rsidP="005276F4">
      <w:pPr>
        <w:tabs>
          <w:tab w:val="left" w:pos="9000"/>
        </w:tabs>
        <w:ind w:right="-288"/>
        <w:jc w:val="center"/>
        <w:rPr>
          <w:b/>
          <w:sz w:val="24"/>
          <w:szCs w:val="24"/>
        </w:rPr>
      </w:pPr>
      <w:r w:rsidRPr="005276F4">
        <w:rPr>
          <w:b/>
          <w:sz w:val="24"/>
          <w:szCs w:val="24"/>
        </w:rPr>
        <w:t xml:space="preserve">Section </w:t>
      </w:r>
      <w:r w:rsidR="003A65B8" w:rsidRPr="005276F4">
        <w:rPr>
          <w:b/>
          <w:sz w:val="24"/>
          <w:szCs w:val="24"/>
        </w:rPr>
        <w:t>K</w:t>
      </w:r>
      <w:r w:rsidRPr="005276F4">
        <w:rPr>
          <w:b/>
          <w:sz w:val="24"/>
          <w:szCs w:val="24"/>
        </w:rPr>
        <w:t xml:space="preserve"> </w:t>
      </w:r>
      <w:r w:rsidR="005276F4" w:rsidRPr="00025675">
        <w:rPr>
          <w:b/>
          <w:sz w:val="28"/>
          <w:szCs w:val="28"/>
        </w:rPr>
        <w:t xml:space="preserve">– </w:t>
      </w:r>
      <w:r w:rsidR="005276F4" w:rsidRPr="005276F4">
        <w:rPr>
          <w:b/>
          <w:sz w:val="24"/>
          <w:szCs w:val="24"/>
        </w:rPr>
        <w:t>PHOTOGRAPHY CLASSES</w:t>
      </w:r>
    </w:p>
    <w:p w14:paraId="157F2411" w14:textId="77777777" w:rsidR="00AD1AA9" w:rsidRPr="009F0B57" w:rsidRDefault="00AD1AA9" w:rsidP="00AD1AA9">
      <w:pPr>
        <w:tabs>
          <w:tab w:val="left" w:pos="9000"/>
        </w:tabs>
        <w:ind w:right="-288"/>
        <w:jc w:val="center"/>
        <w:rPr>
          <w:sz w:val="22"/>
          <w:szCs w:val="22"/>
        </w:rPr>
      </w:pPr>
    </w:p>
    <w:p w14:paraId="49977059" w14:textId="77777777" w:rsidR="00CF2D70" w:rsidRDefault="00AD1AA9" w:rsidP="00AD1AA9">
      <w:pPr>
        <w:tabs>
          <w:tab w:val="left" w:pos="9000"/>
        </w:tabs>
        <w:ind w:right="-288"/>
        <w:rPr>
          <w:sz w:val="22"/>
          <w:szCs w:val="22"/>
        </w:rPr>
      </w:pPr>
      <w:r w:rsidRPr="009F0B57">
        <w:rPr>
          <w:b/>
          <w:sz w:val="22"/>
          <w:szCs w:val="22"/>
        </w:rPr>
        <w:t>Class 1:</w:t>
      </w:r>
      <w:r w:rsidRPr="009F0B57">
        <w:rPr>
          <w:sz w:val="22"/>
          <w:szCs w:val="22"/>
        </w:rPr>
        <w:t xml:space="preserve"> </w:t>
      </w:r>
      <w:r w:rsidRPr="009F0B57">
        <w:rPr>
          <w:b/>
          <w:sz w:val="22"/>
          <w:szCs w:val="22"/>
        </w:rPr>
        <w:t>One Bloom</w:t>
      </w:r>
      <w:r w:rsidRPr="009F0B57">
        <w:rPr>
          <w:sz w:val="22"/>
          <w:szCs w:val="22"/>
        </w:rPr>
        <w:t xml:space="preserve">  </w:t>
      </w:r>
    </w:p>
    <w:p w14:paraId="51BDEDCF" w14:textId="77777777" w:rsidR="00AD1AA9" w:rsidRPr="009F0B57" w:rsidRDefault="00AD1AA9" w:rsidP="00CF2D70">
      <w:pPr>
        <w:tabs>
          <w:tab w:val="left" w:pos="9000"/>
        </w:tabs>
        <w:ind w:left="720" w:right="-288"/>
        <w:rPr>
          <w:sz w:val="22"/>
          <w:szCs w:val="22"/>
        </w:rPr>
      </w:pPr>
      <w:r w:rsidRPr="009F0B57">
        <w:rPr>
          <w:sz w:val="22"/>
          <w:szCs w:val="22"/>
        </w:rPr>
        <w:t xml:space="preserve">One bloom of a Hybrid Tea, Grandiflora, Miniature, Miniflora, or Floribunda classification of roses.  </w:t>
      </w:r>
      <w:r w:rsidR="00CF2D70">
        <w:rPr>
          <w:sz w:val="22"/>
          <w:szCs w:val="22"/>
        </w:rPr>
        <w:t xml:space="preserve">    </w:t>
      </w:r>
      <w:r w:rsidRPr="009F0B57">
        <w:rPr>
          <w:sz w:val="22"/>
          <w:szCs w:val="22"/>
        </w:rPr>
        <w:t>Roses designated as “single” (e.g., Single HT, etc.) must be entered in the Fully Open Bloom class.</w:t>
      </w:r>
    </w:p>
    <w:p w14:paraId="7E58F21E" w14:textId="77777777" w:rsidR="00AD1AA9" w:rsidRPr="009F0B57" w:rsidRDefault="00AD1AA9" w:rsidP="00AD1AA9">
      <w:pPr>
        <w:tabs>
          <w:tab w:val="left" w:pos="9000"/>
        </w:tabs>
        <w:ind w:right="-288"/>
        <w:rPr>
          <w:sz w:val="22"/>
          <w:szCs w:val="22"/>
        </w:rPr>
      </w:pPr>
    </w:p>
    <w:p w14:paraId="354D5386" w14:textId="77777777" w:rsidR="00CF2D70" w:rsidRDefault="00AD1AA9" w:rsidP="00AD1AA9">
      <w:pPr>
        <w:tabs>
          <w:tab w:val="left" w:pos="9000"/>
        </w:tabs>
        <w:ind w:right="-288"/>
        <w:rPr>
          <w:b/>
          <w:sz w:val="22"/>
          <w:szCs w:val="22"/>
        </w:rPr>
      </w:pPr>
      <w:r w:rsidRPr="009F0B57">
        <w:rPr>
          <w:b/>
          <w:sz w:val="22"/>
          <w:szCs w:val="22"/>
        </w:rPr>
        <w:t>Class 2:</w:t>
      </w:r>
      <w:r w:rsidRPr="009F0B57">
        <w:rPr>
          <w:sz w:val="22"/>
          <w:szCs w:val="22"/>
        </w:rPr>
        <w:t xml:space="preserve"> </w:t>
      </w:r>
      <w:r w:rsidR="00CF2D70">
        <w:rPr>
          <w:b/>
          <w:sz w:val="22"/>
          <w:szCs w:val="22"/>
        </w:rPr>
        <w:t>One Spray</w:t>
      </w:r>
      <w:r w:rsidRPr="009F0B57">
        <w:rPr>
          <w:b/>
          <w:sz w:val="22"/>
          <w:szCs w:val="22"/>
        </w:rPr>
        <w:t xml:space="preserve"> </w:t>
      </w:r>
    </w:p>
    <w:p w14:paraId="728A016F" w14:textId="77777777" w:rsidR="00AD1AA9" w:rsidRPr="009F0B57" w:rsidRDefault="00AD1AA9" w:rsidP="00CF2D70">
      <w:pPr>
        <w:tabs>
          <w:tab w:val="left" w:pos="9000"/>
        </w:tabs>
        <w:ind w:left="720" w:right="-288"/>
        <w:rPr>
          <w:b/>
          <w:sz w:val="22"/>
          <w:szCs w:val="22"/>
        </w:rPr>
      </w:pPr>
      <w:r w:rsidRPr="009F0B57">
        <w:rPr>
          <w:sz w:val="22"/>
          <w:szCs w:val="22"/>
        </w:rPr>
        <w:t>Two or more blooms, any type of rose Hybrid Tea, Grandiflora, Miniature, Miniflora, or Floribunda classification of roses.  This class does NOT include collections.</w:t>
      </w:r>
      <w:r w:rsidRPr="009F0B57">
        <w:rPr>
          <w:b/>
          <w:sz w:val="22"/>
          <w:szCs w:val="22"/>
        </w:rPr>
        <w:t xml:space="preserve"> </w:t>
      </w:r>
    </w:p>
    <w:p w14:paraId="336603A6" w14:textId="77777777" w:rsidR="00AD1AA9" w:rsidRPr="009F0B57" w:rsidRDefault="00AD1AA9" w:rsidP="00AD1AA9">
      <w:pPr>
        <w:tabs>
          <w:tab w:val="left" w:pos="9000"/>
        </w:tabs>
        <w:ind w:right="-288"/>
        <w:rPr>
          <w:sz w:val="22"/>
          <w:szCs w:val="22"/>
        </w:rPr>
      </w:pPr>
    </w:p>
    <w:p w14:paraId="6BA6C899" w14:textId="77777777" w:rsidR="00AC0D1C" w:rsidRDefault="00AD1AA9" w:rsidP="00AD1AA9">
      <w:pPr>
        <w:tabs>
          <w:tab w:val="left" w:pos="9000"/>
        </w:tabs>
        <w:ind w:right="-288"/>
        <w:rPr>
          <w:b/>
          <w:sz w:val="22"/>
          <w:szCs w:val="22"/>
        </w:rPr>
      </w:pPr>
      <w:r w:rsidRPr="009F0B57">
        <w:rPr>
          <w:b/>
          <w:sz w:val="22"/>
          <w:szCs w:val="22"/>
        </w:rPr>
        <w:t>Class 3:</w:t>
      </w:r>
      <w:r w:rsidRPr="009F0B57">
        <w:rPr>
          <w:sz w:val="22"/>
          <w:szCs w:val="22"/>
        </w:rPr>
        <w:t xml:space="preserve"> </w:t>
      </w:r>
      <w:r w:rsidR="00AC0D1C">
        <w:rPr>
          <w:b/>
          <w:sz w:val="22"/>
          <w:szCs w:val="22"/>
        </w:rPr>
        <w:t>Fully-Open Bloom</w:t>
      </w:r>
      <w:r w:rsidRPr="009F0B57">
        <w:rPr>
          <w:b/>
          <w:sz w:val="22"/>
          <w:szCs w:val="22"/>
        </w:rPr>
        <w:t xml:space="preserve">  </w:t>
      </w:r>
    </w:p>
    <w:p w14:paraId="786A98DA" w14:textId="77777777" w:rsidR="00AD1AA9" w:rsidRPr="009F0B57" w:rsidRDefault="00AD1AA9" w:rsidP="00AC0D1C">
      <w:pPr>
        <w:tabs>
          <w:tab w:val="left" w:pos="9000"/>
        </w:tabs>
        <w:ind w:left="720" w:right="-288"/>
        <w:rPr>
          <w:sz w:val="22"/>
          <w:szCs w:val="22"/>
        </w:rPr>
      </w:pPr>
      <w:r w:rsidRPr="009F0B57">
        <w:rPr>
          <w:sz w:val="22"/>
          <w:szCs w:val="22"/>
        </w:rPr>
        <w:t>One bloom, fully open, stamens must show.  Roses classified by the ARS as “singles” ARE permitted in this class.</w:t>
      </w:r>
    </w:p>
    <w:p w14:paraId="2C76EC64" w14:textId="77777777" w:rsidR="00AD1AA9" w:rsidRPr="009F0B57" w:rsidRDefault="00AD1AA9" w:rsidP="00AD1AA9">
      <w:pPr>
        <w:tabs>
          <w:tab w:val="left" w:pos="9000"/>
        </w:tabs>
        <w:ind w:right="-288"/>
        <w:rPr>
          <w:sz w:val="22"/>
          <w:szCs w:val="22"/>
        </w:rPr>
      </w:pPr>
    </w:p>
    <w:p w14:paraId="69578248" w14:textId="77777777" w:rsidR="00AD1AA9" w:rsidRPr="009F0B57" w:rsidRDefault="00AD1AA9" w:rsidP="00AD1AA9">
      <w:pPr>
        <w:tabs>
          <w:tab w:val="left" w:pos="9000"/>
        </w:tabs>
        <w:ind w:right="-288"/>
        <w:rPr>
          <w:b/>
          <w:sz w:val="22"/>
          <w:szCs w:val="22"/>
        </w:rPr>
      </w:pPr>
      <w:r w:rsidRPr="009F0B57">
        <w:rPr>
          <w:b/>
          <w:sz w:val="22"/>
          <w:szCs w:val="22"/>
        </w:rPr>
        <w:t>Class 4:</w:t>
      </w:r>
      <w:r w:rsidRPr="009F0B57">
        <w:rPr>
          <w:sz w:val="22"/>
          <w:szCs w:val="22"/>
        </w:rPr>
        <w:t xml:space="preserve"> </w:t>
      </w:r>
      <w:r w:rsidRPr="009F0B57">
        <w:rPr>
          <w:b/>
          <w:sz w:val="22"/>
          <w:szCs w:val="22"/>
        </w:rPr>
        <w:t>Old Garden Rose, Shrub, Species, Polya</w:t>
      </w:r>
      <w:r w:rsidR="00AC0D1C">
        <w:rPr>
          <w:b/>
          <w:sz w:val="22"/>
          <w:szCs w:val="22"/>
        </w:rPr>
        <w:t>ntha, or Large-Flowered Climber</w:t>
      </w:r>
    </w:p>
    <w:p w14:paraId="5D2DE8B5" w14:textId="77777777" w:rsidR="00AD1AA9" w:rsidRPr="009F0B57" w:rsidRDefault="00AD1AA9" w:rsidP="00AC0D1C">
      <w:pPr>
        <w:tabs>
          <w:tab w:val="left" w:pos="9000"/>
        </w:tabs>
        <w:ind w:left="720" w:right="-288"/>
        <w:rPr>
          <w:sz w:val="22"/>
          <w:szCs w:val="22"/>
        </w:rPr>
      </w:pPr>
      <w:r w:rsidRPr="009F0B57">
        <w:rPr>
          <w:sz w:val="22"/>
          <w:szCs w:val="22"/>
        </w:rPr>
        <w:t>One bloom or spray of two (2) or more blooms, of an Old Garden Rose, Species, Shrub, Polyantha, or Large-Flowered Climber.  Spray photos do NOT include collections.</w:t>
      </w:r>
    </w:p>
    <w:p w14:paraId="45455ED1" w14:textId="77777777" w:rsidR="00AD1AA9" w:rsidRPr="009F0B57" w:rsidRDefault="00AD1AA9" w:rsidP="00AD1AA9">
      <w:pPr>
        <w:tabs>
          <w:tab w:val="left" w:pos="9000"/>
        </w:tabs>
        <w:ind w:right="-288"/>
        <w:rPr>
          <w:sz w:val="22"/>
          <w:szCs w:val="22"/>
        </w:rPr>
      </w:pPr>
    </w:p>
    <w:p w14:paraId="11534375" w14:textId="77777777" w:rsidR="00BD5393" w:rsidRDefault="00AD1AA9" w:rsidP="00AD1AA9">
      <w:pPr>
        <w:tabs>
          <w:tab w:val="left" w:pos="9000"/>
        </w:tabs>
        <w:ind w:right="-288"/>
        <w:rPr>
          <w:b/>
          <w:sz w:val="22"/>
          <w:szCs w:val="22"/>
        </w:rPr>
      </w:pPr>
      <w:r w:rsidRPr="009F0B57">
        <w:rPr>
          <w:b/>
          <w:sz w:val="22"/>
          <w:szCs w:val="22"/>
        </w:rPr>
        <w:t>Class 5:</w:t>
      </w:r>
      <w:r w:rsidRPr="009F0B57">
        <w:rPr>
          <w:sz w:val="22"/>
          <w:szCs w:val="22"/>
        </w:rPr>
        <w:t xml:space="preserve"> </w:t>
      </w:r>
      <w:r w:rsidR="00BD5393">
        <w:rPr>
          <w:b/>
          <w:sz w:val="22"/>
          <w:szCs w:val="22"/>
        </w:rPr>
        <w:t>Arrangements</w:t>
      </w:r>
      <w:r w:rsidRPr="009F0B57">
        <w:rPr>
          <w:b/>
          <w:sz w:val="22"/>
          <w:szCs w:val="22"/>
        </w:rPr>
        <w:t xml:space="preserve"> </w:t>
      </w:r>
    </w:p>
    <w:p w14:paraId="424F9694" w14:textId="77777777" w:rsidR="00AD1AA9" w:rsidRPr="009F0B57" w:rsidRDefault="00AD1AA9" w:rsidP="00BD5393">
      <w:pPr>
        <w:tabs>
          <w:tab w:val="left" w:pos="9000"/>
        </w:tabs>
        <w:ind w:left="720" w:right="-288"/>
        <w:rPr>
          <w:sz w:val="22"/>
          <w:szCs w:val="22"/>
        </w:rPr>
      </w:pPr>
      <w:r w:rsidRPr="009F0B57">
        <w:rPr>
          <w:sz w:val="22"/>
          <w:szCs w:val="22"/>
        </w:rPr>
        <w:t xml:space="preserve">A photo of a Traditional, Modern, or East Asian manner arrangement, using miniature or standard roses, following the American Rose Society Guidelines for Judging Rose Arrangements.  Must name the arrangement type design and MUST include the arranger’s name. </w:t>
      </w:r>
      <w:r w:rsidR="00B635B6" w:rsidRPr="009F0B57">
        <w:rPr>
          <w:sz w:val="22"/>
          <w:szCs w:val="22"/>
        </w:rPr>
        <w:t>Note: i</w:t>
      </w:r>
      <w:r w:rsidRPr="009F0B57">
        <w:rPr>
          <w:sz w:val="22"/>
          <w:szCs w:val="22"/>
        </w:rPr>
        <w:t>f arranged by you, using your roses in the photograph, write “EG” on the entry tag in upper right-hand corner.</w:t>
      </w:r>
    </w:p>
    <w:p w14:paraId="025072A7" w14:textId="77777777" w:rsidR="00AD1AA9" w:rsidRPr="009F0B57" w:rsidRDefault="00AD1AA9" w:rsidP="00AD1AA9">
      <w:pPr>
        <w:tabs>
          <w:tab w:val="left" w:pos="9000"/>
        </w:tabs>
        <w:ind w:right="-288"/>
        <w:rPr>
          <w:sz w:val="22"/>
          <w:szCs w:val="22"/>
        </w:rPr>
      </w:pPr>
    </w:p>
    <w:p w14:paraId="634B1DB3" w14:textId="77777777" w:rsidR="00BD5393" w:rsidRDefault="00AD1AA9" w:rsidP="00AD1AA9">
      <w:pPr>
        <w:tabs>
          <w:tab w:val="left" w:pos="9000"/>
        </w:tabs>
        <w:ind w:right="-288"/>
        <w:rPr>
          <w:b/>
          <w:sz w:val="22"/>
          <w:szCs w:val="22"/>
        </w:rPr>
      </w:pPr>
      <w:r w:rsidRPr="009F0B57">
        <w:rPr>
          <w:b/>
          <w:sz w:val="22"/>
          <w:szCs w:val="22"/>
        </w:rPr>
        <w:t>Class 6:</w:t>
      </w:r>
      <w:r w:rsidRPr="009F0B57">
        <w:rPr>
          <w:sz w:val="22"/>
          <w:szCs w:val="22"/>
        </w:rPr>
        <w:t xml:space="preserve"> </w:t>
      </w:r>
      <w:r w:rsidR="00BD5393">
        <w:rPr>
          <w:b/>
          <w:sz w:val="22"/>
          <w:szCs w:val="22"/>
        </w:rPr>
        <w:t>Macro Photography</w:t>
      </w:r>
      <w:r w:rsidRPr="009F0B57">
        <w:rPr>
          <w:b/>
          <w:sz w:val="22"/>
          <w:szCs w:val="22"/>
        </w:rPr>
        <w:t xml:space="preserve">  </w:t>
      </w:r>
    </w:p>
    <w:p w14:paraId="53BF3C3D" w14:textId="77777777" w:rsidR="00AD1AA9" w:rsidRPr="009F0B57" w:rsidRDefault="00AD1AA9" w:rsidP="00BD5393">
      <w:pPr>
        <w:tabs>
          <w:tab w:val="left" w:pos="9000"/>
        </w:tabs>
        <w:ind w:left="720" w:right="-288"/>
        <w:rPr>
          <w:sz w:val="22"/>
          <w:szCs w:val="22"/>
        </w:rPr>
      </w:pPr>
      <w:r w:rsidRPr="009F0B57">
        <w:rPr>
          <w:sz w:val="22"/>
          <w:szCs w:val="22"/>
        </w:rPr>
        <w:t>A photograph of an extreme close-up of any part of the rose or rose plant.  Color, Black &amp; White, Sepia, or combinations of these are permitted in this class.  All varieties of roses are acceptable. The name of the rose need NOT be listed on entry tag for this class, however, creating a title for your photograph is requested and should be written on the entry tag.</w:t>
      </w:r>
    </w:p>
    <w:p w14:paraId="6A76C354" w14:textId="77777777" w:rsidR="00AD1AA9" w:rsidRPr="009F0B57" w:rsidRDefault="00AD1AA9" w:rsidP="00AD1AA9">
      <w:pPr>
        <w:tabs>
          <w:tab w:val="left" w:pos="9000"/>
        </w:tabs>
        <w:ind w:right="-288"/>
        <w:rPr>
          <w:sz w:val="22"/>
          <w:szCs w:val="22"/>
        </w:rPr>
      </w:pPr>
    </w:p>
    <w:p w14:paraId="69305F2E" w14:textId="77777777" w:rsidR="00BD5393" w:rsidRDefault="00AD1AA9" w:rsidP="006A087C">
      <w:pPr>
        <w:pStyle w:val="NoSpacing"/>
        <w:rPr>
          <w:rFonts w:ascii="Times New Roman" w:hAnsi="Times New Roman" w:cs="Times New Roman"/>
          <w:b/>
        </w:rPr>
      </w:pPr>
      <w:r w:rsidRPr="009F0B57">
        <w:rPr>
          <w:rFonts w:ascii="Times New Roman" w:hAnsi="Times New Roman" w:cs="Times New Roman"/>
          <w:b/>
        </w:rPr>
        <w:t xml:space="preserve">Class 7: Creative Interpretation. (Abstract and Realistic) </w:t>
      </w:r>
    </w:p>
    <w:p w14:paraId="7FC0569A" w14:textId="77777777" w:rsidR="006A087C" w:rsidRPr="009F0B57" w:rsidRDefault="00AD1AA9" w:rsidP="00BD5393">
      <w:pPr>
        <w:pStyle w:val="NoSpacing"/>
        <w:ind w:left="720"/>
        <w:rPr>
          <w:rFonts w:ascii="Times New Roman" w:hAnsi="Times New Roman" w:cs="Times New Roman"/>
        </w:rPr>
      </w:pPr>
      <w:r w:rsidRPr="009F0B57">
        <w:rPr>
          <w:rFonts w:ascii="Times New Roman" w:hAnsi="Times New Roman" w:cs="Times New Roman"/>
        </w:rPr>
        <w:t xml:space="preserve">The photograph should evoke a sense of originality, a new and different way of imagining a rose with the mind’s eye. The photo may include electronic processes used to alter the original image such as filtering, merging, cropping, cloning, shadowing, blurring, painting, texturizing, layering, or burning. </w:t>
      </w:r>
      <w:r w:rsidRPr="009F0B57">
        <w:rPr>
          <w:rFonts w:ascii="Times New Roman" w:hAnsi="Times New Roman" w:cs="Times New Roman"/>
          <w:u w:val="single"/>
        </w:rPr>
        <w:t>Abstract</w:t>
      </w:r>
      <w:r w:rsidRPr="009F0B57">
        <w:rPr>
          <w:rFonts w:ascii="Times New Roman" w:hAnsi="Times New Roman" w:cs="Times New Roman"/>
        </w:rPr>
        <w:t xml:space="preserve">: The photograph is a non-objective, altered reality in the form or components of a rose, rose plant(s), rose hips or any portion of the rose. The specific variety of the rose will NOT be readily apparent or identifiable. </w:t>
      </w:r>
      <w:r w:rsidR="006A087C" w:rsidRPr="009F0B57">
        <w:rPr>
          <w:rFonts w:ascii="Times New Roman" w:hAnsi="Times New Roman" w:cs="Times New Roman"/>
        </w:rPr>
        <w:t xml:space="preserve">Create a title for your photograph and include on each entry tag. </w:t>
      </w:r>
    </w:p>
    <w:p w14:paraId="10C74B8F" w14:textId="77777777" w:rsidR="006A087C" w:rsidRPr="009F0B57" w:rsidRDefault="006A087C" w:rsidP="00AD1AA9">
      <w:pPr>
        <w:pStyle w:val="NoSpacing"/>
        <w:rPr>
          <w:rFonts w:ascii="Times New Roman" w:hAnsi="Times New Roman" w:cs="Times New Roman"/>
          <w:u w:val="single"/>
        </w:rPr>
      </w:pPr>
    </w:p>
    <w:p w14:paraId="48AA58EF" w14:textId="77777777" w:rsidR="00AD1AA9" w:rsidRPr="009F0B57" w:rsidRDefault="00AD1AA9" w:rsidP="00E773A8">
      <w:pPr>
        <w:pStyle w:val="NoSpacing"/>
        <w:ind w:left="720"/>
        <w:rPr>
          <w:rFonts w:ascii="Times New Roman" w:hAnsi="Times New Roman" w:cs="Times New Roman"/>
        </w:rPr>
      </w:pPr>
      <w:r w:rsidRPr="009F0B57">
        <w:rPr>
          <w:rFonts w:ascii="Times New Roman" w:hAnsi="Times New Roman" w:cs="Times New Roman"/>
          <w:u w:val="single"/>
        </w:rPr>
        <w:t>Realistic</w:t>
      </w:r>
      <w:r w:rsidRPr="009F0B57">
        <w:rPr>
          <w:rFonts w:ascii="Times New Roman" w:hAnsi="Times New Roman" w:cs="Times New Roman"/>
        </w:rPr>
        <w:t xml:space="preserve">: The photo should show an altered reality in the form or components of a rose or any portion thereof, in which a portion of the rose or even the specific variety of the rose remains evident to the viewer. Create a title for your photograph and include on each entry tag. </w:t>
      </w:r>
    </w:p>
    <w:p w14:paraId="4A229434" w14:textId="77777777" w:rsidR="00AD1AA9" w:rsidRPr="009F0B57" w:rsidRDefault="00AD1AA9" w:rsidP="00AD1AA9">
      <w:pPr>
        <w:pStyle w:val="NoSpacing"/>
        <w:rPr>
          <w:rFonts w:ascii="Times New Roman" w:hAnsi="Times New Roman" w:cs="Times New Roman"/>
        </w:rPr>
      </w:pPr>
    </w:p>
    <w:p w14:paraId="2B9C5E64" w14:textId="77777777" w:rsidR="00E773A8" w:rsidRDefault="00E773A8" w:rsidP="00AD1AA9">
      <w:pPr>
        <w:tabs>
          <w:tab w:val="left" w:pos="9000"/>
        </w:tabs>
        <w:ind w:right="-288"/>
        <w:rPr>
          <w:sz w:val="22"/>
          <w:szCs w:val="22"/>
        </w:rPr>
      </w:pPr>
      <w:r>
        <w:rPr>
          <w:b/>
          <w:sz w:val="22"/>
          <w:szCs w:val="22"/>
        </w:rPr>
        <w:t>Class 8:</w:t>
      </w:r>
      <w:r w:rsidR="00AD1AA9" w:rsidRPr="009F0B57">
        <w:rPr>
          <w:sz w:val="22"/>
          <w:szCs w:val="22"/>
        </w:rPr>
        <w:t xml:space="preserve"> </w:t>
      </w:r>
      <w:r>
        <w:rPr>
          <w:b/>
          <w:sz w:val="22"/>
          <w:szCs w:val="22"/>
        </w:rPr>
        <w:t>Gardens</w:t>
      </w:r>
      <w:r w:rsidR="00AD1AA9" w:rsidRPr="009F0B57">
        <w:rPr>
          <w:sz w:val="22"/>
          <w:szCs w:val="22"/>
        </w:rPr>
        <w:t xml:space="preserve"> </w:t>
      </w:r>
    </w:p>
    <w:p w14:paraId="28DDF174" w14:textId="77777777" w:rsidR="00AD1AA9" w:rsidRPr="009F0B57" w:rsidRDefault="00AD1AA9" w:rsidP="00E773A8">
      <w:pPr>
        <w:tabs>
          <w:tab w:val="left" w:pos="9000"/>
        </w:tabs>
        <w:ind w:left="720" w:right="-288"/>
        <w:rPr>
          <w:sz w:val="22"/>
          <w:szCs w:val="22"/>
        </w:rPr>
      </w:pPr>
      <w:r w:rsidRPr="009F0B57">
        <w:rPr>
          <w:sz w:val="22"/>
          <w:szCs w:val="22"/>
        </w:rPr>
        <w:t>Photographs should show the use of roses within the structure of a garden, which can be widely variable.  Roses should dominate in the photograph, and some layout of the garden should be visible.  The name of the public rose garden MUST be listed on the entry tag. The name of the private garden is NOT required.</w:t>
      </w:r>
    </w:p>
    <w:p w14:paraId="6584C1C9" w14:textId="77777777" w:rsidR="00AD1AA9" w:rsidRPr="009F0B57" w:rsidRDefault="00AD1AA9" w:rsidP="00AD1AA9">
      <w:pPr>
        <w:tabs>
          <w:tab w:val="left" w:pos="9000"/>
        </w:tabs>
        <w:ind w:right="-288"/>
        <w:rPr>
          <w:sz w:val="22"/>
          <w:szCs w:val="22"/>
        </w:rPr>
      </w:pPr>
    </w:p>
    <w:p w14:paraId="310B2346" w14:textId="77777777" w:rsidR="00E773A8" w:rsidRDefault="00491B31" w:rsidP="00491B31">
      <w:pPr>
        <w:tabs>
          <w:tab w:val="left" w:pos="9000"/>
        </w:tabs>
        <w:ind w:right="-288"/>
        <w:rPr>
          <w:sz w:val="22"/>
          <w:szCs w:val="22"/>
        </w:rPr>
      </w:pPr>
      <w:r w:rsidRPr="009F0B57">
        <w:rPr>
          <w:b/>
          <w:sz w:val="22"/>
          <w:szCs w:val="22"/>
        </w:rPr>
        <w:t>Class 9:</w:t>
      </w:r>
      <w:r w:rsidRPr="009F0B57">
        <w:rPr>
          <w:sz w:val="22"/>
          <w:szCs w:val="22"/>
        </w:rPr>
        <w:t xml:space="preserve"> </w:t>
      </w:r>
      <w:r w:rsidR="00E773A8">
        <w:rPr>
          <w:b/>
          <w:sz w:val="22"/>
          <w:szCs w:val="22"/>
        </w:rPr>
        <w:t>Fun with roses</w:t>
      </w:r>
      <w:r w:rsidRPr="009F0B57">
        <w:rPr>
          <w:sz w:val="22"/>
          <w:szCs w:val="22"/>
        </w:rPr>
        <w:t xml:space="preserve"> </w:t>
      </w:r>
      <w:r w:rsidR="00A1469C" w:rsidRPr="009F0B57">
        <w:rPr>
          <w:sz w:val="22"/>
          <w:szCs w:val="22"/>
        </w:rPr>
        <w:t xml:space="preserve"> </w:t>
      </w:r>
    </w:p>
    <w:p w14:paraId="1354F373" w14:textId="77777777" w:rsidR="00491B31" w:rsidRPr="009F0B57" w:rsidRDefault="00A1469C" w:rsidP="00E773A8">
      <w:pPr>
        <w:tabs>
          <w:tab w:val="left" w:pos="9000"/>
        </w:tabs>
        <w:ind w:left="720" w:right="-288"/>
        <w:rPr>
          <w:sz w:val="22"/>
          <w:szCs w:val="22"/>
        </w:rPr>
      </w:pPr>
      <w:r w:rsidRPr="009F0B57">
        <w:rPr>
          <w:sz w:val="22"/>
          <w:szCs w:val="22"/>
        </w:rPr>
        <w:t>A color p</w:t>
      </w:r>
      <w:r w:rsidR="00491B31" w:rsidRPr="009F0B57">
        <w:rPr>
          <w:sz w:val="22"/>
          <w:szCs w:val="22"/>
        </w:rPr>
        <w:t xml:space="preserve">hotograph of </w:t>
      </w:r>
      <w:r w:rsidRPr="009F0B57">
        <w:rPr>
          <w:sz w:val="22"/>
          <w:szCs w:val="22"/>
        </w:rPr>
        <w:t xml:space="preserve">a </w:t>
      </w:r>
      <w:r w:rsidR="00491B31" w:rsidRPr="009F0B57">
        <w:rPr>
          <w:sz w:val="22"/>
          <w:szCs w:val="22"/>
        </w:rPr>
        <w:t>rose</w:t>
      </w:r>
      <w:r w:rsidRPr="009F0B57">
        <w:rPr>
          <w:sz w:val="22"/>
          <w:szCs w:val="22"/>
        </w:rPr>
        <w:t xml:space="preserve"> or rose</w:t>
      </w:r>
      <w:r w:rsidR="00491B31" w:rsidRPr="009F0B57">
        <w:rPr>
          <w:sz w:val="22"/>
          <w:szCs w:val="22"/>
        </w:rPr>
        <w:t xml:space="preserve">s that </w:t>
      </w:r>
      <w:r w:rsidRPr="009F0B57">
        <w:rPr>
          <w:sz w:val="22"/>
          <w:szCs w:val="22"/>
        </w:rPr>
        <w:t xml:space="preserve">also </w:t>
      </w:r>
      <w:r w:rsidR="00491B31" w:rsidRPr="009F0B57">
        <w:rPr>
          <w:sz w:val="22"/>
          <w:szCs w:val="22"/>
        </w:rPr>
        <w:t>have a bug</w:t>
      </w:r>
      <w:r w:rsidR="000C2965" w:rsidRPr="009F0B57">
        <w:rPr>
          <w:sz w:val="22"/>
          <w:szCs w:val="22"/>
        </w:rPr>
        <w:t xml:space="preserve"> or insect</w:t>
      </w:r>
      <w:r w:rsidR="00491B31" w:rsidRPr="009F0B57">
        <w:rPr>
          <w:sz w:val="22"/>
          <w:szCs w:val="22"/>
        </w:rPr>
        <w:t xml:space="preserve">, </w:t>
      </w:r>
      <w:r w:rsidRPr="009F0B57">
        <w:rPr>
          <w:sz w:val="22"/>
          <w:szCs w:val="22"/>
        </w:rPr>
        <w:t xml:space="preserve">a </w:t>
      </w:r>
      <w:r w:rsidR="00491B31" w:rsidRPr="009F0B57">
        <w:rPr>
          <w:sz w:val="22"/>
          <w:szCs w:val="22"/>
        </w:rPr>
        <w:t xml:space="preserve">pet, </w:t>
      </w:r>
      <w:r w:rsidRPr="009F0B57">
        <w:rPr>
          <w:sz w:val="22"/>
          <w:szCs w:val="22"/>
        </w:rPr>
        <w:t xml:space="preserve">wildlife, </w:t>
      </w:r>
      <w:r w:rsidR="00491B31" w:rsidRPr="009F0B57">
        <w:rPr>
          <w:sz w:val="22"/>
          <w:szCs w:val="22"/>
        </w:rPr>
        <w:t xml:space="preserve">or </w:t>
      </w:r>
      <w:r w:rsidRPr="009F0B57">
        <w:rPr>
          <w:sz w:val="22"/>
          <w:szCs w:val="22"/>
        </w:rPr>
        <w:t xml:space="preserve">a </w:t>
      </w:r>
      <w:r w:rsidR="00491B31" w:rsidRPr="009F0B57">
        <w:rPr>
          <w:sz w:val="22"/>
          <w:szCs w:val="22"/>
        </w:rPr>
        <w:t>person</w:t>
      </w:r>
      <w:r w:rsidRPr="009F0B57">
        <w:rPr>
          <w:sz w:val="22"/>
          <w:szCs w:val="22"/>
        </w:rPr>
        <w:t>(s)</w:t>
      </w:r>
      <w:r w:rsidR="00491B31" w:rsidRPr="009F0B57">
        <w:rPr>
          <w:sz w:val="22"/>
          <w:szCs w:val="22"/>
        </w:rPr>
        <w:t xml:space="preserve"> in</w:t>
      </w:r>
      <w:r w:rsidRPr="009F0B57">
        <w:rPr>
          <w:sz w:val="22"/>
          <w:szCs w:val="22"/>
        </w:rPr>
        <w:t xml:space="preserve"> </w:t>
      </w:r>
      <w:r w:rsidR="00491B31" w:rsidRPr="009F0B57">
        <w:rPr>
          <w:sz w:val="22"/>
          <w:szCs w:val="22"/>
        </w:rPr>
        <w:t xml:space="preserve">the photo. Rose(s) should dominate in the photograph and </w:t>
      </w:r>
      <w:r w:rsidRPr="009F0B57">
        <w:rPr>
          <w:sz w:val="22"/>
          <w:szCs w:val="22"/>
        </w:rPr>
        <w:t>the rose(s) variety listed</w:t>
      </w:r>
      <w:r w:rsidR="00491B31" w:rsidRPr="009F0B57">
        <w:rPr>
          <w:sz w:val="22"/>
          <w:szCs w:val="22"/>
        </w:rPr>
        <w:t>.</w:t>
      </w:r>
      <w:r w:rsidRPr="009F0B57">
        <w:rPr>
          <w:sz w:val="22"/>
          <w:szCs w:val="22"/>
        </w:rPr>
        <w:t xml:space="preserve">  Only one entry per exhibitor.</w:t>
      </w:r>
      <w:r w:rsidR="00491B31" w:rsidRPr="009F0B57">
        <w:rPr>
          <w:sz w:val="22"/>
          <w:szCs w:val="22"/>
        </w:rPr>
        <w:t xml:space="preserve"> </w:t>
      </w:r>
    </w:p>
    <w:p w14:paraId="3D0C2D0A" w14:textId="77777777" w:rsidR="00491B31" w:rsidRPr="009F0B57" w:rsidRDefault="00491B31" w:rsidP="00EA0468">
      <w:pPr>
        <w:tabs>
          <w:tab w:val="left" w:pos="9000"/>
        </w:tabs>
        <w:ind w:right="-288"/>
        <w:rPr>
          <w:b/>
          <w:sz w:val="22"/>
          <w:szCs w:val="22"/>
        </w:rPr>
      </w:pPr>
    </w:p>
    <w:p w14:paraId="17289D32" w14:textId="77777777" w:rsidR="00E773A8" w:rsidRDefault="00EA0468" w:rsidP="00EA0468">
      <w:pPr>
        <w:tabs>
          <w:tab w:val="left" w:pos="9000"/>
        </w:tabs>
        <w:ind w:right="-288"/>
        <w:rPr>
          <w:sz w:val="22"/>
          <w:szCs w:val="22"/>
        </w:rPr>
      </w:pPr>
      <w:r w:rsidRPr="009F0B57">
        <w:rPr>
          <w:b/>
          <w:sz w:val="22"/>
          <w:szCs w:val="22"/>
        </w:rPr>
        <w:t xml:space="preserve">Class </w:t>
      </w:r>
      <w:r w:rsidR="00491B31" w:rsidRPr="009F0B57">
        <w:rPr>
          <w:b/>
          <w:sz w:val="22"/>
          <w:szCs w:val="22"/>
        </w:rPr>
        <w:t>10</w:t>
      </w:r>
      <w:r w:rsidRPr="009F0B57">
        <w:rPr>
          <w:b/>
          <w:sz w:val="22"/>
          <w:szCs w:val="22"/>
        </w:rPr>
        <w:t>: Challenge Class. Open to only</w:t>
      </w:r>
      <w:r w:rsidR="00E773A8">
        <w:rPr>
          <w:b/>
          <w:sz w:val="22"/>
          <w:szCs w:val="22"/>
        </w:rPr>
        <w:t xml:space="preserve"> North Central District members</w:t>
      </w:r>
      <w:r w:rsidRPr="009F0B57">
        <w:rPr>
          <w:b/>
          <w:sz w:val="22"/>
          <w:szCs w:val="22"/>
        </w:rPr>
        <w:t xml:space="preserve"> </w:t>
      </w:r>
      <w:r w:rsidRPr="009F0B57">
        <w:rPr>
          <w:sz w:val="22"/>
          <w:szCs w:val="22"/>
        </w:rPr>
        <w:t xml:space="preserve"> </w:t>
      </w:r>
    </w:p>
    <w:p w14:paraId="0C23425C" w14:textId="77777777" w:rsidR="00EA0468" w:rsidRPr="009F0B57" w:rsidRDefault="00491B31" w:rsidP="00E773A8">
      <w:pPr>
        <w:tabs>
          <w:tab w:val="left" w:pos="9000"/>
        </w:tabs>
        <w:ind w:left="720" w:right="-288"/>
        <w:rPr>
          <w:sz w:val="22"/>
          <w:szCs w:val="22"/>
        </w:rPr>
      </w:pPr>
      <w:r w:rsidRPr="009F0B57">
        <w:rPr>
          <w:sz w:val="22"/>
          <w:szCs w:val="22"/>
        </w:rPr>
        <w:t>A</w:t>
      </w:r>
      <w:r w:rsidR="00EA0468" w:rsidRPr="009F0B57">
        <w:rPr>
          <w:sz w:val="22"/>
          <w:szCs w:val="22"/>
        </w:rPr>
        <w:t>bstract</w:t>
      </w:r>
      <w:r w:rsidRPr="009F0B57">
        <w:rPr>
          <w:sz w:val="22"/>
          <w:szCs w:val="22"/>
        </w:rPr>
        <w:t xml:space="preserve"> a</w:t>
      </w:r>
      <w:r w:rsidR="00EA0468" w:rsidRPr="009F0B57">
        <w:rPr>
          <w:sz w:val="22"/>
          <w:szCs w:val="22"/>
        </w:rPr>
        <w:t xml:space="preserve"> </w:t>
      </w:r>
      <w:r w:rsidRPr="009F0B57">
        <w:rPr>
          <w:sz w:val="22"/>
          <w:szCs w:val="22"/>
        </w:rPr>
        <w:t xml:space="preserve">single </w:t>
      </w:r>
      <w:r w:rsidR="00EA0468" w:rsidRPr="009F0B57">
        <w:rPr>
          <w:sz w:val="22"/>
          <w:szCs w:val="22"/>
        </w:rPr>
        <w:t xml:space="preserve">rose </w:t>
      </w:r>
      <w:r w:rsidRPr="009F0B57">
        <w:rPr>
          <w:sz w:val="22"/>
          <w:szCs w:val="22"/>
        </w:rPr>
        <w:t xml:space="preserve">bloom in a </w:t>
      </w:r>
      <w:r w:rsidR="00EA0468" w:rsidRPr="009F0B57">
        <w:rPr>
          <w:sz w:val="22"/>
          <w:szCs w:val="22"/>
        </w:rPr>
        <w:t>photo using color or black white, texturizing or some other unique enhancement technique to make the photo appear three</w:t>
      </w:r>
      <w:r w:rsidRPr="009F0B57">
        <w:rPr>
          <w:sz w:val="22"/>
          <w:szCs w:val="22"/>
        </w:rPr>
        <w:t>-</w:t>
      </w:r>
      <w:r w:rsidR="00EA0468" w:rsidRPr="009F0B57">
        <w:rPr>
          <w:sz w:val="22"/>
          <w:szCs w:val="22"/>
        </w:rPr>
        <w:t xml:space="preserve">dimensional and distinctive in some unusual way. </w:t>
      </w:r>
      <w:r w:rsidRPr="009F0B57">
        <w:rPr>
          <w:sz w:val="22"/>
          <w:szCs w:val="22"/>
        </w:rPr>
        <w:t xml:space="preserve">Create a title and list it on the entry tag, the rose variety is not needed. </w:t>
      </w:r>
      <w:r w:rsidR="00EA0468" w:rsidRPr="009F0B57">
        <w:rPr>
          <w:sz w:val="22"/>
          <w:szCs w:val="22"/>
        </w:rPr>
        <w:t xml:space="preserve">Only one entry per exhibitor.  </w:t>
      </w:r>
    </w:p>
    <w:p w14:paraId="3FB589EE" w14:textId="77777777" w:rsidR="00491B31" w:rsidRPr="009F0B57" w:rsidRDefault="00491B31" w:rsidP="00AD1AA9">
      <w:pPr>
        <w:tabs>
          <w:tab w:val="left" w:pos="9000"/>
        </w:tabs>
        <w:ind w:right="-288"/>
        <w:rPr>
          <w:b/>
          <w:sz w:val="22"/>
          <w:szCs w:val="22"/>
        </w:rPr>
      </w:pPr>
    </w:p>
    <w:p w14:paraId="32794661" w14:textId="77777777" w:rsidR="00E773A8" w:rsidRDefault="00AD1AA9" w:rsidP="00AD1AA9">
      <w:pPr>
        <w:tabs>
          <w:tab w:val="left" w:pos="9000"/>
        </w:tabs>
        <w:ind w:right="-288"/>
        <w:rPr>
          <w:b/>
          <w:sz w:val="22"/>
          <w:szCs w:val="22"/>
        </w:rPr>
      </w:pPr>
      <w:r w:rsidRPr="009F0B57">
        <w:rPr>
          <w:b/>
          <w:sz w:val="22"/>
          <w:szCs w:val="22"/>
        </w:rPr>
        <w:t xml:space="preserve">Class </w:t>
      </w:r>
      <w:r w:rsidR="00EA0468" w:rsidRPr="009F0B57">
        <w:rPr>
          <w:b/>
          <w:sz w:val="22"/>
          <w:szCs w:val="22"/>
        </w:rPr>
        <w:t>1</w:t>
      </w:r>
      <w:r w:rsidR="00491B31" w:rsidRPr="009F0B57">
        <w:rPr>
          <w:b/>
          <w:sz w:val="22"/>
          <w:szCs w:val="22"/>
        </w:rPr>
        <w:t>1</w:t>
      </w:r>
      <w:r w:rsidR="001A24A4" w:rsidRPr="009F0B57">
        <w:rPr>
          <w:b/>
          <w:sz w:val="22"/>
          <w:szCs w:val="22"/>
        </w:rPr>
        <w:t>: Novice</w:t>
      </w:r>
      <w:r w:rsidRPr="009F0B57">
        <w:rPr>
          <w:b/>
          <w:sz w:val="22"/>
          <w:szCs w:val="22"/>
        </w:rPr>
        <w:t xml:space="preserve"> </w:t>
      </w:r>
    </w:p>
    <w:p w14:paraId="718DC5AF" w14:textId="77777777" w:rsidR="001A24A4" w:rsidRPr="009F0B57" w:rsidRDefault="00AD1AA9" w:rsidP="00E773A8">
      <w:pPr>
        <w:tabs>
          <w:tab w:val="left" w:pos="9000"/>
        </w:tabs>
        <w:ind w:left="720" w:right="-288"/>
        <w:rPr>
          <w:sz w:val="22"/>
          <w:szCs w:val="22"/>
        </w:rPr>
      </w:pPr>
      <w:r w:rsidRPr="009F0B57">
        <w:rPr>
          <w:sz w:val="22"/>
          <w:szCs w:val="22"/>
        </w:rPr>
        <w:t xml:space="preserve">As defined in Hort and Arrangement class schedules, eligible exhibitors may enter either the Novice or Junior class but not both.  </w:t>
      </w:r>
      <w:r w:rsidR="001A24A4" w:rsidRPr="009F0B57">
        <w:rPr>
          <w:sz w:val="22"/>
          <w:szCs w:val="22"/>
        </w:rPr>
        <w:t xml:space="preserve">A </w:t>
      </w:r>
      <w:r w:rsidRPr="009F0B57">
        <w:rPr>
          <w:sz w:val="22"/>
          <w:szCs w:val="22"/>
        </w:rPr>
        <w:t>Novice</w:t>
      </w:r>
      <w:r w:rsidR="001A24A4" w:rsidRPr="009F0B57">
        <w:rPr>
          <w:sz w:val="22"/>
          <w:szCs w:val="22"/>
        </w:rPr>
        <w:t xml:space="preserve"> has never won a blue ribbon on a photograph at any ARS sanctioned rose show.  The Novice </w:t>
      </w:r>
      <w:r w:rsidRPr="009F0B57">
        <w:rPr>
          <w:sz w:val="22"/>
          <w:szCs w:val="22"/>
        </w:rPr>
        <w:t>classes follow the same guidelines and wording as stated for the experience</w:t>
      </w:r>
      <w:r w:rsidR="00EA0468" w:rsidRPr="009F0B57">
        <w:rPr>
          <w:sz w:val="22"/>
          <w:szCs w:val="22"/>
        </w:rPr>
        <w:t>d classes above</w:t>
      </w:r>
      <w:r w:rsidR="00B635B6" w:rsidRPr="009F0B57">
        <w:rPr>
          <w:sz w:val="22"/>
          <w:szCs w:val="22"/>
        </w:rPr>
        <w:t xml:space="preserve"> but </w:t>
      </w:r>
      <w:r w:rsidR="001A24A4" w:rsidRPr="009F0B57">
        <w:rPr>
          <w:sz w:val="22"/>
          <w:szCs w:val="22"/>
        </w:rPr>
        <w:t xml:space="preserve">the Novice </w:t>
      </w:r>
      <w:r w:rsidR="00B635B6" w:rsidRPr="009F0B57">
        <w:rPr>
          <w:sz w:val="22"/>
          <w:szCs w:val="22"/>
        </w:rPr>
        <w:t xml:space="preserve">must </w:t>
      </w:r>
      <w:r w:rsidR="001A24A4" w:rsidRPr="009F0B57">
        <w:rPr>
          <w:sz w:val="22"/>
          <w:szCs w:val="22"/>
        </w:rPr>
        <w:t>p</w:t>
      </w:r>
      <w:r w:rsidR="00B635B6" w:rsidRPr="009F0B57">
        <w:rPr>
          <w:sz w:val="22"/>
          <w:szCs w:val="22"/>
        </w:rPr>
        <w:t>lace</w:t>
      </w:r>
      <w:r w:rsidR="001A24A4" w:rsidRPr="009F0B57">
        <w:rPr>
          <w:sz w:val="22"/>
          <w:szCs w:val="22"/>
        </w:rPr>
        <w:t xml:space="preserve"> their entries </w:t>
      </w:r>
      <w:r w:rsidR="00132F7B">
        <w:rPr>
          <w:sz w:val="22"/>
          <w:szCs w:val="22"/>
        </w:rPr>
        <w:t>in Class 11. U</w:t>
      </w:r>
      <w:r w:rsidR="00B635B6" w:rsidRPr="009F0B57">
        <w:rPr>
          <w:sz w:val="22"/>
          <w:szCs w:val="22"/>
        </w:rPr>
        <w:t>p to five (5) different entries may be entered</w:t>
      </w:r>
      <w:r w:rsidR="001A24A4" w:rsidRPr="009F0B57">
        <w:rPr>
          <w:sz w:val="22"/>
          <w:szCs w:val="22"/>
        </w:rPr>
        <w:t xml:space="preserve"> per Novice exhibitor.</w:t>
      </w:r>
      <w:r w:rsidRPr="009F0B57">
        <w:rPr>
          <w:sz w:val="22"/>
          <w:szCs w:val="22"/>
        </w:rPr>
        <w:t xml:space="preserve"> (For more assistance contact a show official.)</w:t>
      </w:r>
    </w:p>
    <w:p w14:paraId="66E5D198" w14:textId="77777777" w:rsidR="001A24A4" w:rsidRPr="009F0B57" w:rsidRDefault="001A24A4" w:rsidP="00AD1AA9">
      <w:pPr>
        <w:tabs>
          <w:tab w:val="left" w:pos="9000"/>
        </w:tabs>
        <w:ind w:right="-288"/>
        <w:rPr>
          <w:sz w:val="22"/>
          <w:szCs w:val="22"/>
        </w:rPr>
      </w:pPr>
    </w:p>
    <w:p w14:paraId="19A69A33" w14:textId="77777777" w:rsidR="00E773A8" w:rsidRDefault="00E773A8" w:rsidP="001A24A4">
      <w:pPr>
        <w:tabs>
          <w:tab w:val="left" w:pos="9000"/>
        </w:tabs>
        <w:ind w:right="-288"/>
        <w:rPr>
          <w:b/>
          <w:sz w:val="22"/>
          <w:szCs w:val="22"/>
        </w:rPr>
      </w:pPr>
      <w:r>
        <w:rPr>
          <w:b/>
          <w:sz w:val="22"/>
          <w:szCs w:val="22"/>
        </w:rPr>
        <w:t>Class 12: Junior</w:t>
      </w:r>
      <w:r w:rsidR="001A24A4" w:rsidRPr="009F0B57">
        <w:rPr>
          <w:b/>
          <w:sz w:val="22"/>
          <w:szCs w:val="22"/>
        </w:rPr>
        <w:t xml:space="preserve"> </w:t>
      </w:r>
    </w:p>
    <w:p w14:paraId="2776522C" w14:textId="77777777" w:rsidR="001A24A4" w:rsidRPr="009F0B57" w:rsidRDefault="001A24A4" w:rsidP="00E773A8">
      <w:pPr>
        <w:tabs>
          <w:tab w:val="left" w:pos="9000"/>
        </w:tabs>
        <w:ind w:left="720" w:right="-288"/>
        <w:rPr>
          <w:sz w:val="22"/>
          <w:szCs w:val="22"/>
        </w:rPr>
      </w:pPr>
      <w:r w:rsidRPr="009F0B57">
        <w:rPr>
          <w:sz w:val="22"/>
          <w:szCs w:val="22"/>
        </w:rPr>
        <w:t>As defined in Hort and Arrangement class schedules, eligible exhibitors may enter either the Novice or Junior class but not both.  A Junior is someone 17 years of age or younger.  The Junior classes follow the same guidelines and wording as stated for the experienced classes above but the Junior must pl</w:t>
      </w:r>
      <w:r w:rsidR="00132F7B">
        <w:rPr>
          <w:sz w:val="22"/>
          <w:szCs w:val="22"/>
        </w:rPr>
        <w:t>ace their entries in Class 12. U</w:t>
      </w:r>
      <w:r w:rsidRPr="009F0B57">
        <w:rPr>
          <w:sz w:val="22"/>
          <w:szCs w:val="22"/>
        </w:rPr>
        <w:t>p to five (5) different entries may be entered per Junior exhibitor. (For more assistance contact a show official.)</w:t>
      </w:r>
    </w:p>
    <w:p w14:paraId="013B2BF1" w14:textId="77777777" w:rsidR="00AD1AA9" w:rsidRPr="009F0B57" w:rsidRDefault="00AD1AA9" w:rsidP="00AD1AA9">
      <w:pPr>
        <w:tabs>
          <w:tab w:val="left" w:pos="9000"/>
        </w:tabs>
        <w:ind w:right="-288"/>
        <w:rPr>
          <w:sz w:val="22"/>
          <w:szCs w:val="22"/>
        </w:rPr>
      </w:pPr>
      <w:r w:rsidRPr="009F0B57">
        <w:rPr>
          <w:sz w:val="22"/>
          <w:szCs w:val="22"/>
        </w:rPr>
        <w:t xml:space="preserve"> </w:t>
      </w:r>
    </w:p>
    <w:p w14:paraId="56117ABE" w14:textId="77777777" w:rsidR="00E773A8" w:rsidRDefault="00AD1AA9" w:rsidP="00AD1AA9">
      <w:pPr>
        <w:pStyle w:val="NoSpacing"/>
        <w:rPr>
          <w:rFonts w:ascii="Times New Roman" w:hAnsi="Times New Roman" w:cs="Times New Roman"/>
          <w:b/>
        </w:rPr>
      </w:pPr>
      <w:r w:rsidRPr="009F0B57">
        <w:rPr>
          <w:rFonts w:ascii="Times New Roman" w:hAnsi="Times New Roman" w:cs="Times New Roman"/>
          <w:b/>
        </w:rPr>
        <w:t>Class 1</w:t>
      </w:r>
      <w:r w:rsidR="001A24A4" w:rsidRPr="009F0B57">
        <w:rPr>
          <w:rFonts w:ascii="Times New Roman" w:hAnsi="Times New Roman" w:cs="Times New Roman"/>
          <w:b/>
        </w:rPr>
        <w:t>3</w:t>
      </w:r>
      <w:r w:rsidR="00E773A8">
        <w:rPr>
          <w:rFonts w:ascii="Times New Roman" w:hAnsi="Times New Roman" w:cs="Times New Roman"/>
          <w:b/>
        </w:rPr>
        <w:t>: Judges Class</w:t>
      </w:r>
      <w:r w:rsidRPr="009F0B57">
        <w:rPr>
          <w:rFonts w:ascii="Times New Roman" w:hAnsi="Times New Roman" w:cs="Times New Roman"/>
          <w:b/>
        </w:rPr>
        <w:t xml:space="preserve"> </w:t>
      </w:r>
    </w:p>
    <w:p w14:paraId="779E9BB8" w14:textId="77777777" w:rsidR="00AD1AA9" w:rsidRPr="009F0B57" w:rsidRDefault="00AD1AA9" w:rsidP="00E773A8">
      <w:pPr>
        <w:pStyle w:val="NoSpacing"/>
        <w:ind w:left="720"/>
        <w:rPr>
          <w:rFonts w:ascii="Times New Roman" w:hAnsi="Times New Roman" w:cs="Times New Roman"/>
        </w:rPr>
      </w:pPr>
      <w:r w:rsidRPr="009F0B57">
        <w:rPr>
          <w:rFonts w:ascii="Times New Roman" w:hAnsi="Times New Roman" w:cs="Times New Roman"/>
        </w:rPr>
        <w:t xml:space="preserve">This class is open only to judges judging this photography class and their immediate families. No more than two (2) photos may be exhibited.  Only one blue ribbon winner will be selected in this class as the Best Judges’ Photograph.  A special panel of judges will judge this class.  </w:t>
      </w:r>
      <w:r w:rsidR="00EA0468" w:rsidRPr="009F0B57">
        <w:rPr>
          <w:rFonts w:ascii="Times New Roman" w:hAnsi="Times New Roman" w:cs="Times New Roman"/>
        </w:rPr>
        <w:t>The w</w:t>
      </w:r>
      <w:r w:rsidRPr="009F0B57">
        <w:rPr>
          <w:rFonts w:ascii="Times New Roman" w:hAnsi="Times New Roman" w:cs="Times New Roman"/>
        </w:rPr>
        <w:t>inn</w:t>
      </w:r>
      <w:r w:rsidR="00EA0468" w:rsidRPr="009F0B57">
        <w:rPr>
          <w:rFonts w:ascii="Times New Roman" w:hAnsi="Times New Roman" w:cs="Times New Roman"/>
        </w:rPr>
        <w:t>ing entry is</w:t>
      </w:r>
      <w:r w:rsidRPr="009F0B57">
        <w:rPr>
          <w:rFonts w:ascii="Times New Roman" w:hAnsi="Times New Roman" w:cs="Times New Roman"/>
        </w:rPr>
        <w:t xml:space="preserve"> not eligible for the Court</w:t>
      </w:r>
      <w:r w:rsidR="00EA0468" w:rsidRPr="009F0B57">
        <w:rPr>
          <w:rFonts w:ascii="Times New Roman" w:hAnsi="Times New Roman" w:cs="Times New Roman"/>
        </w:rPr>
        <w:t xml:space="preserve"> of Honor</w:t>
      </w:r>
      <w:r w:rsidRPr="009F0B57">
        <w:rPr>
          <w:rFonts w:ascii="Times New Roman" w:hAnsi="Times New Roman" w:cs="Times New Roman"/>
        </w:rPr>
        <w:t>.</w:t>
      </w:r>
    </w:p>
    <w:p w14:paraId="1AC8DF34" w14:textId="77777777" w:rsidR="001F2A52" w:rsidRPr="009F0B57" w:rsidRDefault="001F2A52"/>
    <w:p w14:paraId="27277D06" w14:textId="77777777" w:rsidR="00C87FE6" w:rsidRPr="009F0B57" w:rsidRDefault="00C87FE6"/>
    <w:p w14:paraId="30F40C53" w14:textId="77777777" w:rsidR="00C87FE6" w:rsidRDefault="00C87FE6"/>
    <w:p w14:paraId="1D898806" w14:textId="77777777" w:rsidR="00C87FE6" w:rsidRDefault="00C87FE6"/>
    <w:p w14:paraId="403406AD" w14:textId="77777777" w:rsidR="00C87FE6" w:rsidRDefault="00C87FE6"/>
    <w:p w14:paraId="26F0F30A" w14:textId="77777777" w:rsidR="00C87FE6" w:rsidRDefault="00C87FE6"/>
    <w:p w14:paraId="04A89875" w14:textId="77777777" w:rsidR="00C87FE6" w:rsidRDefault="00C87FE6"/>
    <w:p w14:paraId="52ED8177" w14:textId="77777777" w:rsidR="00C87FE6" w:rsidRDefault="00C87FE6"/>
    <w:p w14:paraId="7C8C9E93" w14:textId="77777777" w:rsidR="00C87FE6" w:rsidRDefault="009F0B57" w:rsidP="009F0B57">
      <w:pPr>
        <w:tabs>
          <w:tab w:val="left" w:pos="6830"/>
        </w:tabs>
      </w:pPr>
      <w:r>
        <w:tab/>
      </w:r>
    </w:p>
    <w:sectPr w:rsidR="00C87FE6" w:rsidSect="001F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9"/>
    <w:rsid w:val="00025675"/>
    <w:rsid w:val="000B115A"/>
    <w:rsid w:val="000C2965"/>
    <w:rsid w:val="00132F7B"/>
    <w:rsid w:val="001A24A4"/>
    <w:rsid w:val="001F2A52"/>
    <w:rsid w:val="001F6076"/>
    <w:rsid w:val="002D1679"/>
    <w:rsid w:val="003A65B8"/>
    <w:rsid w:val="00431CB7"/>
    <w:rsid w:val="00440E2B"/>
    <w:rsid w:val="00491B31"/>
    <w:rsid w:val="004A3C20"/>
    <w:rsid w:val="005276F4"/>
    <w:rsid w:val="006A087C"/>
    <w:rsid w:val="007969C3"/>
    <w:rsid w:val="007D0636"/>
    <w:rsid w:val="00877561"/>
    <w:rsid w:val="00955118"/>
    <w:rsid w:val="009B2439"/>
    <w:rsid w:val="009B7072"/>
    <w:rsid w:val="009D493D"/>
    <w:rsid w:val="009F0B57"/>
    <w:rsid w:val="00A11E8F"/>
    <w:rsid w:val="00A1469C"/>
    <w:rsid w:val="00A22FA3"/>
    <w:rsid w:val="00AC0D1C"/>
    <w:rsid w:val="00AD1AA9"/>
    <w:rsid w:val="00B136A2"/>
    <w:rsid w:val="00B4585B"/>
    <w:rsid w:val="00B51566"/>
    <w:rsid w:val="00B635B6"/>
    <w:rsid w:val="00BD5393"/>
    <w:rsid w:val="00C56D52"/>
    <w:rsid w:val="00C87FE6"/>
    <w:rsid w:val="00CF2D70"/>
    <w:rsid w:val="00D10598"/>
    <w:rsid w:val="00D8755C"/>
    <w:rsid w:val="00E773A8"/>
    <w:rsid w:val="00EA0468"/>
    <w:rsid w:val="00F02ED6"/>
    <w:rsid w:val="00F9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FC14"/>
  <w15:docId w15:val="{8A53D685-B5D9-674A-B4E4-F2702A85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A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uiPriority w:val="9"/>
    <w:semiHidden/>
    <w:unhideWhenUsed/>
    <w:qFormat/>
    <w:rsid w:val="00AD1AA9"/>
    <w:pPr>
      <w:keepNext/>
      <w:jc w:val="center"/>
      <w:outlineLvl w:val="5"/>
    </w:pPr>
    <w:rPr>
      <w:rFonts w:ascii="Arial" w:hAnsi="Arial" w:cs="Arial"/>
      <w:b/>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D1AA9"/>
    <w:rPr>
      <w:rFonts w:ascii="Arial" w:eastAsia="Times New Roman" w:hAnsi="Arial" w:cs="Arial"/>
      <w:b/>
      <w:i/>
      <w:iCs/>
      <w:color w:val="000000"/>
      <w:sz w:val="24"/>
      <w:szCs w:val="20"/>
    </w:rPr>
  </w:style>
  <w:style w:type="character" w:customStyle="1" w:styleId="NoSpacingChar">
    <w:name w:val="No Spacing Char"/>
    <w:basedOn w:val="DefaultParagraphFont"/>
    <w:link w:val="NoSpacing"/>
    <w:uiPriority w:val="1"/>
    <w:locked/>
    <w:rsid w:val="00AD1AA9"/>
    <w:rPr>
      <w:rFonts w:ascii="Calibri" w:eastAsia="Calibri" w:hAnsi="Calibri"/>
    </w:rPr>
  </w:style>
  <w:style w:type="paragraph" w:styleId="NoSpacing">
    <w:name w:val="No Spacing"/>
    <w:link w:val="NoSpacingChar"/>
    <w:uiPriority w:val="1"/>
    <w:qFormat/>
    <w:rsid w:val="00AD1AA9"/>
    <w:pPr>
      <w:spacing w:after="0" w:line="240" w:lineRule="auto"/>
    </w:pPr>
    <w:rPr>
      <w:rFonts w:ascii="Calibri" w:eastAsia="Calibri" w:hAnsi="Calibri"/>
    </w:rPr>
  </w:style>
  <w:style w:type="paragraph" w:styleId="ListParagraph">
    <w:name w:val="List Paragraph"/>
    <w:basedOn w:val="Normal"/>
    <w:uiPriority w:val="34"/>
    <w:qFormat/>
    <w:rsid w:val="00AD1AA9"/>
    <w:pPr>
      <w:ind w:left="720"/>
    </w:pPr>
  </w:style>
  <w:style w:type="paragraph" w:styleId="BalloonText">
    <w:name w:val="Balloon Text"/>
    <w:basedOn w:val="Normal"/>
    <w:link w:val="BalloonTextChar"/>
    <w:uiPriority w:val="99"/>
    <w:semiHidden/>
    <w:unhideWhenUsed/>
    <w:rsid w:val="009B7072"/>
    <w:rPr>
      <w:rFonts w:ascii="Tahoma" w:hAnsi="Tahoma" w:cs="Tahoma"/>
      <w:sz w:val="16"/>
      <w:szCs w:val="16"/>
    </w:rPr>
  </w:style>
  <w:style w:type="character" w:customStyle="1" w:styleId="BalloonTextChar">
    <w:name w:val="Balloon Text Char"/>
    <w:basedOn w:val="DefaultParagraphFont"/>
    <w:link w:val="BalloonText"/>
    <w:uiPriority w:val="99"/>
    <w:semiHidden/>
    <w:rsid w:val="009B70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chris poppe</cp:lastModifiedBy>
  <cp:revision>2</cp:revision>
  <cp:lastPrinted>2023-07-21T16:00:00Z</cp:lastPrinted>
  <dcterms:created xsi:type="dcterms:W3CDTF">2023-08-08T22:27:00Z</dcterms:created>
  <dcterms:modified xsi:type="dcterms:W3CDTF">2023-08-08T22:27:00Z</dcterms:modified>
</cp:coreProperties>
</file>